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1F507" w14:textId="4D720CFF" w:rsidR="0062008D" w:rsidRPr="0062008D" w:rsidRDefault="0062008D" w:rsidP="0062008D">
      <w:pPr>
        <w:pStyle w:val="paragraph"/>
        <w:spacing w:before="0" w:beforeAutospacing="0" w:after="0" w:afterAutospacing="0"/>
        <w:jc w:val="right"/>
        <w:textAlignment w:val="baseline"/>
        <w:rPr>
          <w:rStyle w:val="normaltextrun"/>
          <w:lang w:val="en"/>
        </w:rPr>
      </w:pPr>
      <w:r w:rsidRPr="0062008D">
        <w:rPr>
          <w:rStyle w:val="normaltextrun"/>
          <w:lang w:val="en"/>
        </w:rPr>
        <w:t>Attachment A</w:t>
      </w:r>
    </w:p>
    <w:p w14:paraId="2B696B6E" w14:textId="4A50A8AA" w:rsidR="0062008D" w:rsidRPr="0062008D" w:rsidRDefault="0062008D" w:rsidP="0062008D">
      <w:pPr>
        <w:pStyle w:val="paragraph"/>
        <w:spacing w:before="0" w:beforeAutospacing="0" w:after="0" w:afterAutospacing="0"/>
        <w:jc w:val="right"/>
        <w:textAlignment w:val="baseline"/>
        <w:rPr>
          <w:rStyle w:val="normaltextrun"/>
          <w:lang w:val="en"/>
        </w:rPr>
      </w:pPr>
      <w:r w:rsidRPr="0062008D">
        <w:rPr>
          <w:rStyle w:val="normaltextrun"/>
          <w:lang w:val="en"/>
        </w:rPr>
        <w:t>Superintendent’s Memo #0</w:t>
      </w:r>
      <w:r w:rsidR="009B2225">
        <w:rPr>
          <w:rStyle w:val="normaltextrun"/>
          <w:lang w:val="en"/>
        </w:rPr>
        <w:t>4</w:t>
      </w:r>
      <w:r w:rsidR="00A7699A">
        <w:rPr>
          <w:rStyle w:val="normaltextrun"/>
          <w:lang w:val="en"/>
        </w:rPr>
        <w:t>4</w:t>
      </w:r>
      <w:r w:rsidRPr="0062008D">
        <w:rPr>
          <w:rStyle w:val="normaltextrun"/>
          <w:lang w:val="en"/>
        </w:rPr>
        <w:t>-23</w:t>
      </w:r>
    </w:p>
    <w:p w14:paraId="5AE4157F" w14:textId="4FDEE095" w:rsidR="0062008D" w:rsidRPr="0062008D" w:rsidRDefault="0062008D" w:rsidP="0062008D">
      <w:pPr>
        <w:pStyle w:val="paragraph"/>
        <w:spacing w:before="0" w:beforeAutospacing="0" w:after="0" w:afterAutospacing="0"/>
        <w:jc w:val="right"/>
        <w:textAlignment w:val="baseline"/>
        <w:rPr>
          <w:rFonts w:ascii="Segoe UI" w:hAnsi="Segoe UI" w:cs="Segoe UI"/>
        </w:rPr>
      </w:pPr>
      <w:r w:rsidRPr="0062008D">
        <w:rPr>
          <w:rStyle w:val="normaltextrun"/>
          <w:lang w:val="en"/>
        </w:rPr>
        <w:t>February 24, 2023</w:t>
      </w:r>
    </w:p>
    <w:p w14:paraId="20219282" w14:textId="77777777" w:rsidR="0062008D" w:rsidRPr="0062008D" w:rsidRDefault="0062008D" w:rsidP="0062008D">
      <w:pPr>
        <w:pStyle w:val="paragraph"/>
        <w:spacing w:before="0" w:beforeAutospacing="0" w:after="0" w:afterAutospacing="0"/>
        <w:jc w:val="center"/>
        <w:textAlignment w:val="baseline"/>
        <w:rPr>
          <w:rStyle w:val="normaltextrun"/>
          <w:lang w:val="en"/>
        </w:rPr>
      </w:pPr>
    </w:p>
    <w:p w14:paraId="2E257F50" w14:textId="77777777" w:rsidR="0062008D" w:rsidRPr="0062008D" w:rsidRDefault="0062008D" w:rsidP="0062008D">
      <w:pPr>
        <w:pStyle w:val="paragraph"/>
        <w:spacing w:before="0" w:beforeAutospacing="0" w:after="0" w:afterAutospacing="0"/>
        <w:jc w:val="center"/>
        <w:textAlignment w:val="baseline"/>
        <w:rPr>
          <w:rStyle w:val="normaltextrun"/>
          <w:lang w:val="en"/>
        </w:rPr>
      </w:pPr>
    </w:p>
    <w:p w14:paraId="6D6686CA" w14:textId="2FCF11AA" w:rsidR="0062008D" w:rsidRPr="00F66768" w:rsidRDefault="0062008D" w:rsidP="00F66768">
      <w:pPr>
        <w:pStyle w:val="Heading1"/>
      </w:pPr>
      <w:r w:rsidRPr="00F66768">
        <w:rPr>
          <w:rStyle w:val="normaltextrun"/>
        </w:rPr>
        <w:t>Timeline for the Review and Revision of the</w:t>
      </w:r>
    </w:p>
    <w:p w14:paraId="114DF683" w14:textId="77777777" w:rsidR="0062008D" w:rsidRPr="00F66768" w:rsidRDefault="0062008D" w:rsidP="00F66768">
      <w:pPr>
        <w:pStyle w:val="Heading1"/>
      </w:pPr>
      <w:r w:rsidRPr="00F66768">
        <w:rPr>
          <w:rStyle w:val="normaltextrun"/>
        </w:rPr>
        <w:t>Science Standards of Learning and Curriculum Framework Documents</w:t>
      </w:r>
      <w:r w:rsidRPr="00F66768">
        <w:rPr>
          <w:rStyle w:val="eop"/>
        </w:rPr>
        <w:t> </w:t>
      </w:r>
    </w:p>
    <w:p w14:paraId="76F6AE44" w14:textId="3C9BC0D4" w:rsidR="0062008D" w:rsidRPr="00F66768" w:rsidRDefault="0062008D" w:rsidP="0062008D">
      <w:pPr>
        <w:pStyle w:val="paragraph"/>
        <w:spacing w:before="0" w:beforeAutospacing="0" w:after="0" w:afterAutospacing="0"/>
        <w:textAlignment w:val="baseline"/>
        <w:rPr>
          <w:sz w:val="18"/>
          <w:szCs w:val="18"/>
        </w:rPr>
      </w:pPr>
    </w:p>
    <w:p w14:paraId="051B1C3A" w14:textId="57DC4AD4" w:rsidR="00F66768" w:rsidRPr="00F66768" w:rsidRDefault="0062008D" w:rsidP="00F66768">
      <w:pPr>
        <w:pStyle w:val="Heading2"/>
      </w:pPr>
      <w:r w:rsidRPr="00F66768">
        <w:rPr>
          <w:rStyle w:val="normaltextrun"/>
        </w:rPr>
        <w:t>Development Process - 2018 Science Standards of Learning</w:t>
      </w:r>
      <w:r w:rsidRPr="00F66768">
        <w:rPr>
          <w:rStyle w:val="eop"/>
        </w:rPr>
        <w:t> </w:t>
      </w:r>
    </w:p>
    <w:p w14:paraId="74D8B5C5" w14:textId="77777777" w:rsidR="0062008D" w:rsidRPr="00562B90" w:rsidRDefault="0062008D" w:rsidP="00562B90">
      <w:pPr>
        <w:pStyle w:val="paragraph"/>
        <w:spacing w:before="0" w:beforeAutospacing="0" w:after="0" w:afterAutospacing="0"/>
        <w:textAlignment w:val="baseline"/>
        <w:rPr>
          <w:b/>
          <w:bCs/>
        </w:rPr>
      </w:pPr>
      <w:r w:rsidRPr="00562B90">
        <w:rPr>
          <w:rStyle w:val="normaltextrun"/>
          <w:b/>
          <w:bCs/>
        </w:rPr>
        <w:t xml:space="preserve">January 2022 </w:t>
      </w:r>
      <w:r w:rsidRPr="00562B90">
        <w:rPr>
          <w:rStyle w:val="normaltextrun"/>
          <w:b/>
          <w:bCs/>
          <w:lang w:val="en"/>
        </w:rPr>
        <w:t>through</w:t>
      </w:r>
      <w:r w:rsidRPr="00562B90">
        <w:rPr>
          <w:rStyle w:val="normaltextrun"/>
          <w:b/>
          <w:bCs/>
        </w:rPr>
        <w:t xml:space="preserve"> May 2023</w:t>
      </w:r>
      <w:r w:rsidRPr="00562B90">
        <w:rPr>
          <w:rStyle w:val="eop"/>
          <w:b/>
          <w:bCs/>
        </w:rPr>
        <w:t> </w:t>
      </w:r>
    </w:p>
    <w:p w14:paraId="38C2329D" w14:textId="3E41533E" w:rsidR="0062008D" w:rsidRPr="00F66768" w:rsidRDefault="0062008D" w:rsidP="00F66768">
      <w:pPr>
        <w:spacing w:after="240" w:line="240" w:lineRule="auto"/>
        <w:rPr>
          <w:rStyle w:val="eop"/>
          <w:rFonts w:ascii="Times New Roman" w:hAnsi="Times New Roman" w:cs="Times New Roman"/>
          <w:sz w:val="24"/>
          <w:szCs w:val="24"/>
        </w:rPr>
      </w:pPr>
      <w:r w:rsidRPr="00F66768">
        <w:rPr>
          <w:rStyle w:val="normaltextrun"/>
          <w:rFonts w:ascii="Times New Roman" w:hAnsi="Times New Roman" w:cs="Times New Roman"/>
          <w:sz w:val="24"/>
          <w:szCs w:val="24"/>
          <w:lang w:val="en"/>
        </w:rPr>
        <w:t>The Virginia Department of Education (Department) will work with educator consultants to prepare the draft standards and curriculum framework that will be used in the development of standards and curriculum frameworks for the 11 Virginia Board of Education (Board) approved courses that currently do not have standards in place.</w:t>
      </w:r>
      <w:r w:rsidRPr="00F66768">
        <w:rPr>
          <w:rStyle w:val="eop"/>
          <w:rFonts w:ascii="Times New Roman" w:hAnsi="Times New Roman" w:cs="Times New Roman"/>
          <w:sz w:val="24"/>
          <w:szCs w:val="24"/>
        </w:rPr>
        <w:t> </w:t>
      </w:r>
    </w:p>
    <w:p w14:paraId="0D1C882E" w14:textId="77777777" w:rsidR="0062008D" w:rsidRPr="00562B90" w:rsidRDefault="0062008D" w:rsidP="00562B90">
      <w:pPr>
        <w:pStyle w:val="paragraph"/>
        <w:spacing w:before="0" w:beforeAutospacing="0" w:after="0" w:afterAutospacing="0"/>
        <w:textAlignment w:val="baseline"/>
        <w:rPr>
          <w:b/>
          <w:bCs/>
        </w:rPr>
      </w:pPr>
      <w:r w:rsidRPr="00562B90">
        <w:rPr>
          <w:rStyle w:val="normaltextrun"/>
          <w:b/>
          <w:bCs/>
          <w:lang w:val="en"/>
        </w:rPr>
        <w:t>February</w:t>
      </w:r>
      <w:r w:rsidRPr="00562B90">
        <w:rPr>
          <w:rStyle w:val="normaltextrun"/>
          <w:b/>
          <w:bCs/>
        </w:rPr>
        <w:t xml:space="preserve"> 2023 </w:t>
      </w:r>
      <w:r w:rsidRPr="00562B90">
        <w:rPr>
          <w:rStyle w:val="eop"/>
          <w:b/>
          <w:bCs/>
        </w:rPr>
        <w:t> </w:t>
      </w:r>
    </w:p>
    <w:p w14:paraId="1AA109B5"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lang w:val="en"/>
        </w:rPr>
        <w:t xml:space="preserve">The Department presents the projected timeline for the development and review of the </w:t>
      </w:r>
      <w:r w:rsidRPr="00F66768">
        <w:rPr>
          <w:rStyle w:val="normaltextrun"/>
          <w:i/>
          <w:iCs/>
          <w:lang w:val="en"/>
        </w:rPr>
        <w:t>Science Standards of Learning</w:t>
      </w:r>
      <w:r w:rsidRPr="00F66768">
        <w:rPr>
          <w:rStyle w:val="normaltextrun"/>
          <w:lang w:val="en"/>
        </w:rPr>
        <w:t xml:space="preserve"> and </w:t>
      </w:r>
      <w:r w:rsidRPr="00F66768">
        <w:rPr>
          <w:rStyle w:val="normaltextrun"/>
          <w:i/>
          <w:iCs/>
          <w:lang w:val="en"/>
        </w:rPr>
        <w:t>Science Standards of Learning Curriculum Framework</w:t>
      </w:r>
      <w:r w:rsidRPr="00F66768">
        <w:rPr>
          <w:rStyle w:val="normaltextrun"/>
          <w:lang w:val="en"/>
        </w:rPr>
        <w:t xml:space="preserve"> to the Board.</w:t>
      </w:r>
      <w:r w:rsidRPr="00F66768">
        <w:rPr>
          <w:rStyle w:val="eop"/>
        </w:rPr>
        <w:t> </w:t>
      </w:r>
    </w:p>
    <w:p w14:paraId="2EFE12B0" w14:textId="41F298C5"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The Department posts the standards development and revision timeline on the website.</w:t>
      </w:r>
      <w:r w:rsidRPr="00F66768">
        <w:rPr>
          <w:rStyle w:val="eop"/>
        </w:rPr>
        <w:t> </w:t>
      </w:r>
    </w:p>
    <w:p w14:paraId="12DB9E9A" w14:textId="77777777" w:rsidR="0062008D" w:rsidRPr="00F66768" w:rsidRDefault="0062008D" w:rsidP="0062008D">
      <w:pPr>
        <w:pStyle w:val="paragraph"/>
        <w:spacing w:before="0" w:beforeAutospacing="0" w:after="0" w:afterAutospacing="0"/>
        <w:textAlignment w:val="baseline"/>
        <w:rPr>
          <w:sz w:val="18"/>
          <w:szCs w:val="18"/>
        </w:rPr>
      </w:pPr>
    </w:p>
    <w:p w14:paraId="641FAAAC" w14:textId="77777777" w:rsidR="0062008D" w:rsidRPr="00562B90" w:rsidRDefault="0062008D" w:rsidP="00562B90">
      <w:pPr>
        <w:pStyle w:val="paragraph"/>
        <w:spacing w:before="0" w:beforeAutospacing="0" w:after="0" w:afterAutospacing="0"/>
        <w:textAlignment w:val="baseline"/>
        <w:rPr>
          <w:b/>
          <w:bCs/>
        </w:rPr>
      </w:pPr>
      <w:r w:rsidRPr="00562B90">
        <w:rPr>
          <w:rStyle w:val="normaltextrun"/>
          <w:b/>
          <w:bCs/>
          <w:lang w:val="en"/>
        </w:rPr>
        <w:t>February</w:t>
      </w:r>
      <w:r w:rsidRPr="00562B90">
        <w:rPr>
          <w:rStyle w:val="normaltextrun"/>
          <w:b/>
          <w:bCs/>
        </w:rPr>
        <w:t xml:space="preserve"> 2023 through June 2023</w:t>
      </w:r>
      <w:r w:rsidRPr="00562B90">
        <w:rPr>
          <w:rStyle w:val="eop"/>
          <w:b/>
          <w:bCs/>
        </w:rPr>
        <w:t> </w:t>
      </w:r>
    </w:p>
    <w:p w14:paraId="2DE3864A" w14:textId="0E60360B"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The Department shares draft initial documents (as completed) with parents, industry, institutes of higher education, and educators to review content in the standards and curriculum framework for content accuracy and to inform the forthcoming work of the Standards Development Committee.</w:t>
      </w:r>
      <w:r w:rsidRPr="00F66768">
        <w:rPr>
          <w:rStyle w:val="eop"/>
        </w:rPr>
        <w:t> </w:t>
      </w:r>
    </w:p>
    <w:p w14:paraId="1C05EB09" w14:textId="77777777" w:rsidR="0062008D" w:rsidRPr="00F66768" w:rsidRDefault="0062008D" w:rsidP="0062008D">
      <w:pPr>
        <w:pStyle w:val="paragraph"/>
        <w:spacing w:before="0" w:beforeAutospacing="0" w:after="0" w:afterAutospacing="0"/>
        <w:textAlignment w:val="baseline"/>
        <w:rPr>
          <w:sz w:val="18"/>
          <w:szCs w:val="18"/>
        </w:rPr>
      </w:pPr>
    </w:p>
    <w:p w14:paraId="0CA39DC0" w14:textId="77777777" w:rsidR="0062008D" w:rsidRPr="00562B90" w:rsidRDefault="0062008D" w:rsidP="00562B90">
      <w:pPr>
        <w:pStyle w:val="paragraph"/>
        <w:spacing w:before="0" w:beforeAutospacing="0" w:after="0" w:afterAutospacing="0"/>
        <w:textAlignment w:val="baseline"/>
        <w:rPr>
          <w:b/>
          <w:bCs/>
        </w:rPr>
      </w:pPr>
      <w:r w:rsidRPr="00562B90">
        <w:rPr>
          <w:rStyle w:val="normaltextrun"/>
          <w:b/>
          <w:bCs/>
        </w:rPr>
        <w:t xml:space="preserve">April </w:t>
      </w:r>
      <w:r w:rsidRPr="00562B90">
        <w:rPr>
          <w:rStyle w:val="normaltextrun"/>
          <w:b/>
          <w:bCs/>
          <w:lang w:val="en"/>
        </w:rPr>
        <w:t>2023</w:t>
      </w:r>
      <w:r w:rsidRPr="00562B90">
        <w:rPr>
          <w:rStyle w:val="eop"/>
          <w:b/>
          <w:bCs/>
        </w:rPr>
        <w:t> </w:t>
      </w:r>
    </w:p>
    <w:p w14:paraId="7BE7928F" w14:textId="669D7267" w:rsidR="0062008D" w:rsidRPr="00F66768" w:rsidRDefault="0062008D" w:rsidP="0062008D">
      <w:pPr>
        <w:pStyle w:val="paragraph"/>
        <w:spacing w:before="0" w:beforeAutospacing="0" w:after="0" w:afterAutospacing="0"/>
        <w:textAlignment w:val="baseline"/>
        <w:rPr>
          <w:rStyle w:val="eop"/>
        </w:rPr>
      </w:pPr>
      <w:r w:rsidRPr="00F66768">
        <w:rPr>
          <w:rStyle w:val="normaltextrun"/>
        </w:rPr>
        <w:t xml:space="preserve">The Department </w:t>
      </w:r>
      <w:r w:rsidRPr="00F66768">
        <w:rPr>
          <w:rStyle w:val="normaltextrun"/>
          <w:lang w:val="en"/>
        </w:rPr>
        <w:t>garners feedback from educators and Department leadership concerning current structure of the science curriculum frameworks. </w:t>
      </w:r>
      <w:r w:rsidRPr="00F66768">
        <w:rPr>
          <w:rStyle w:val="eop"/>
        </w:rPr>
        <w:t> </w:t>
      </w:r>
    </w:p>
    <w:p w14:paraId="413AB8A7" w14:textId="77777777" w:rsidR="0062008D" w:rsidRPr="00F66768" w:rsidRDefault="0062008D" w:rsidP="0062008D">
      <w:pPr>
        <w:pStyle w:val="paragraph"/>
        <w:spacing w:before="0" w:beforeAutospacing="0" w:after="0" w:afterAutospacing="0"/>
        <w:textAlignment w:val="baseline"/>
        <w:rPr>
          <w:sz w:val="18"/>
          <w:szCs w:val="18"/>
        </w:rPr>
      </w:pPr>
    </w:p>
    <w:p w14:paraId="7DEE608C" w14:textId="2A168419" w:rsidR="0062008D" w:rsidRPr="00F66768" w:rsidRDefault="0062008D" w:rsidP="0062008D">
      <w:pPr>
        <w:pStyle w:val="paragraph"/>
        <w:spacing w:before="0" w:beforeAutospacing="0" w:after="0" w:afterAutospacing="0"/>
        <w:textAlignment w:val="baseline"/>
        <w:rPr>
          <w:rStyle w:val="eop"/>
        </w:rPr>
      </w:pPr>
      <w:r w:rsidRPr="00F66768">
        <w:rPr>
          <w:rStyle w:val="normaltextrun"/>
        </w:rPr>
        <w:t xml:space="preserve">The Department </w:t>
      </w:r>
      <w:r w:rsidRPr="00F66768">
        <w:rPr>
          <w:rStyle w:val="normaltextrun"/>
          <w:lang w:val="en"/>
        </w:rPr>
        <w:t xml:space="preserve">requests division superintendents share information about the development process with instructional staff and encourage science </w:t>
      </w:r>
      <w:r w:rsidRPr="00F66768">
        <w:rPr>
          <w:rStyle w:val="normaltextrun"/>
        </w:rPr>
        <w:t xml:space="preserve">teachers, principals, administrators, content specialists, or others who have expertise with the content areas and the standards </w:t>
      </w:r>
      <w:r w:rsidRPr="00F66768">
        <w:rPr>
          <w:rStyle w:val="normaltextrun"/>
          <w:lang w:val="en"/>
        </w:rPr>
        <w:t xml:space="preserve">to apply to serve on the 2025 </w:t>
      </w:r>
      <w:r w:rsidRPr="00F66768">
        <w:rPr>
          <w:rStyle w:val="normaltextrun"/>
          <w:i/>
          <w:iCs/>
          <w:lang w:val="en"/>
        </w:rPr>
        <w:t>Science Standards of Learning</w:t>
      </w:r>
      <w:r w:rsidRPr="00F66768">
        <w:rPr>
          <w:rStyle w:val="normaltextrun"/>
          <w:lang w:val="en"/>
        </w:rPr>
        <w:t xml:space="preserve"> Standards Development Committee</w:t>
      </w:r>
      <w:r w:rsidRPr="00F66768">
        <w:rPr>
          <w:rStyle w:val="normaltextrun"/>
        </w:rPr>
        <w:t xml:space="preserve"> to develop draft standards and curriculum framework for Level II courses and Environmental Science.</w:t>
      </w:r>
      <w:r w:rsidRPr="00F66768">
        <w:rPr>
          <w:rStyle w:val="eop"/>
        </w:rPr>
        <w:t> </w:t>
      </w:r>
    </w:p>
    <w:p w14:paraId="3CD68607" w14:textId="77777777" w:rsidR="0062008D" w:rsidRPr="00F66768" w:rsidRDefault="0062008D" w:rsidP="0062008D">
      <w:pPr>
        <w:pStyle w:val="paragraph"/>
        <w:spacing w:before="0" w:beforeAutospacing="0" w:after="0" w:afterAutospacing="0"/>
        <w:textAlignment w:val="baseline"/>
        <w:rPr>
          <w:sz w:val="18"/>
          <w:szCs w:val="18"/>
        </w:rPr>
      </w:pPr>
    </w:p>
    <w:p w14:paraId="3CFACA94" w14:textId="77777777" w:rsidR="0062008D" w:rsidRPr="00562B90" w:rsidRDefault="0062008D" w:rsidP="00562B90">
      <w:pPr>
        <w:pStyle w:val="paragraph"/>
        <w:spacing w:before="0" w:beforeAutospacing="0" w:after="0" w:afterAutospacing="0"/>
        <w:textAlignment w:val="baseline"/>
        <w:rPr>
          <w:b/>
          <w:bCs/>
          <w:sz w:val="18"/>
          <w:szCs w:val="18"/>
        </w:rPr>
      </w:pPr>
      <w:r w:rsidRPr="00562B90">
        <w:rPr>
          <w:rStyle w:val="normaltextrun"/>
          <w:b/>
          <w:bCs/>
        </w:rPr>
        <w:t xml:space="preserve">May </w:t>
      </w:r>
      <w:r w:rsidRPr="00562B90">
        <w:rPr>
          <w:rStyle w:val="normaltextrun"/>
          <w:b/>
          <w:bCs/>
          <w:lang w:val="en"/>
        </w:rPr>
        <w:t>2023</w:t>
      </w:r>
      <w:r w:rsidRPr="00562B90">
        <w:rPr>
          <w:rStyle w:val="eop"/>
          <w:b/>
          <w:bCs/>
        </w:rPr>
        <w:t> </w:t>
      </w:r>
    </w:p>
    <w:p w14:paraId="7C3A6302" w14:textId="0CE0974F"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The Department convenes a Science Education Advisory Board (SEAB) to support the standards revision process and in preparation for the planned stakeholder input and public comment, which will be solicited in October 2023, March 2024, and June-August 2025. </w:t>
      </w:r>
      <w:r w:rsidRPr="00F66768">
        <w:rPr>
          <w:rStyle w:val="eop"/>
        </w:rPr>
        <w:t> </w:t>
      </w:r>
    </w:p>
    <w:p w14:paraId="1F19603B" w14:textId="2B8D898E" w:rsidR="0062008D" w:rsidRPr="00F66768" w:rsidRDefault="0062008D" w:rsidP="0062008D">
      <w:pPr>
        <w:pStyle w:val="paragraph"/>
        <w:spacing w:before="0" w:beforeAutospacing="0" w:after="0" w:afterAutospacing="0"/>
        <w:textAlignment w:val="baseline"/>
        <w:rPr>
          <w:rStyle w:val="eop"/>
        </w:rPr>
      </w:pPr>
    </w:p>
    <w:p w14:paraId="69198058" w14:textId="6599CCE4"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 xml:space="preserve">The SEAB will be comprised of 35 members to include stakeholder representatives </w:t>
      </w:r>
      <w:proofErr w:type="gramStart"/>
      <w:r w:rsidRPr="00F66768">
        <w:rPr>
          <w:rStyle w:val="normaltextrun"/>
          <w:lang w:val="en"/>
        </w:rPr>
        <w:t>including;</w:t>
      </w:r>
      <w:proofErr w:type="gramEnd"/>
      <w:r w:rsidRPr="00F66768">
        <w:rPr>
          <w:rStyle w:val="normaltextrun"/>
          <w:lang w:val="en"/>
        </w:rPr>
        <w:t xml:space="preserve"> parents, relevant business and industry/military representatives, higher education staff, school and division level leadership, classroom teachers, and Department staff.</w:t>
      </w:r>
      <w:r w:rsidRPr="00F66768">
        <w:rPr>
          <w:rStyle w:val="eop"/>
        </w:rPr>
        <w:t> </w:t>
      </w:r>
    </w:p>
    <w:p w14:paraId="58564335" w14:textId="77777777" w:rsidR="0062008D" w:rsidRPr="00F66768" w:rsidRDefault="0062008D" w:rsidP="0062008D">
      <w:pPr>
        <w:pStyle w:val="paragraph"/>
        <w:spacing w:before="0" w:beforeAutospacing="0" w:after="0" w:afterAutospacing="0"/>
        <w:textAlignment w:val="baseline"/>
        <w:rPr>
          <w:sz w:val="18"/>
          <w:szCs w:val="18"/>
        </w:rPr>
      </w:pPr>
    </w:p>
    <w:p w14:paraId="125D9187" w14:textId="77777777" w:rsidR="0062008D" w:rsidRPr="00F66768" w:rsidRDefault="0062008D" w:rsidP="0062008D">
      <w:pPr>
        <w:pStyle w:val="paragraph"/>
        <w:keepNext/>
        <w:spacing w:before="0" w:beforeAutospacing="0" w:after="0" w:afterAutospacing="0"/>
        <w:textAlignment w:val="baseline"/>
        <w:rPr>
          <w:sz w:val="18"/>
          <w:szCs w:val="18"/>
        </w:rPr>
      </w:pPr>
      <w:r w:rsidRPr="00F66768">
        <w:rPr>
          <w:rStyle w:val="normaltextrun"/>
          <w:b/>
          <w:bCs/>
          <w:lang w:val="en"/>
        </w:rPr>
        <w:lastRenderedPageBreak/>
        <w:t>July 2023</w:t>
      </w:r>
      <w:r w:rsidRPr="00F66768">
        <w:rPr>
          <w:rStyle w:val="eop"/>
        </w:rPr>
        <w:t> </w:t>
      </w:r>
    </w:p>
    <w:p w14:paraId="2AA4AE8D" w14:textId="04CAB357" w:rsidR="0062008D" w:rsidRPr="00F66768" w:rsidRDefault="0062008D" w:rsidP="0062008D">
      <w:pPr>
        <w:pStyle w:val="paragraph"/>
        <w:keepNext/>
        <w:spacing w:before="0" w:beforeAutospacing="0" w:after="0" w:afterAutospacing="0"/>
        <w:textAlignment w:val="baseline"/>
        <w:rPr>
          <w:rStyle w:val="eop"/>
        </w:rPr>
      </w:pPr>
      <w:r w:rsidRPr="00F66768">
        <w:rPr>
          <w:rStyle w:val="normaltextrun"/>
          <w:lang w:val="en"/>
        </w:rPr>
        <w:t>The Science Standards Development Committee meets for five days (two days virtually and three days in-person) to:</w:t>
      </w:r>
      <w:r w:rsidRPr="00F66768">
        <w:rPr>
          <w:rStyle w:val="eop"/>
        </w:rPr>
        <w:t> </w:t>
      </w:r>
    </w:p>
    <w:p w14:paraId="6F4ECDD2" w14:textId="77777777" w:rsidR="0062008D" w:rsidRPr="00F66768" w:rsidRDefault="0062008D" w:rsidP="0062008D">
      <w:pPr>
        <w:pStyle w:val="paragraph"/>
        <w:spacing w:before="0" w:beforeAutospacing="0" w:after="0" w:afterAutospacing="0"/>
        <w:textAlignment w:val="baseline"/>
        <w:rPr>
          <w:sz w:val="18"/>
          <w:szCs w:val="18"/>
        </w:rPr>
      </w:pPr>
    </w:p>
    <w:p w14:paraId="0AC92E25" w14:textId="77777777" w:rsidR="0062008D" w:rsidRPr="00F66768" w:rsidRDefault="0062008D" w:rsidP="0062008D">
      <w:pPr>
        <w:pStyle w:val="paragraph"/>
        <w:numPr>
          <w:ilvl w:val="0"/>
          <w:numId w:val="1"/>
        </w:numPr>
        <w:spacing w:before="0" w:beforeAutospacing="0" w:after="0" w:afterAutospacing="0"/>
        <w:ind w:left="1080" w:firstLine="0"/>
        <w:textAlignment w:val="baseline"/>
      </w:pPr>
      <w:r w:rsidRPr="00F66768">
        <w:rPr>
          <w:rStyle w:val="normaltextrun"/>
        </w:rPr>
        <w:t xml:space="preserve">Review initial draft standards and curriculum </w:t>
      </w:r>
      <w:proofErr w:type="gramStart"/>
      <w:r w:rsidRPr="00F66768">
        <w:rPr>
          <w:rStyle w:val="normaltextrun"/>
        </w:rPr>
        <w:t>frameworks;</w:t>
      </w:r>
      <w:proofErr w:type="gramEnd"/>
      <w:r w:rsidRPr="00F66768">
        <w:rPr>
          <w:rStyle w:val="normaltextrun"/>
        </w:rPr>
        <w:t> </w:t>
      </w:r>
      <w:r w:rsidRPr="00F66768">
        <w:rPr>
          <w:rStyle w:val="eop"/>
        </w:rPr>
        <w:t> </w:t>
      </w:r>
    </w:p>
    <w:p w14:paraId="62FBE987" w14:textId="77777777" w:rsidR="0062008D" w:rsidRPr="00F66768" w:rsidRDefault="0062008D" w:rsidP="0062008D">
      <w:pPr>
        <w:pStyle w:val="paragraph"/>
        <w:numPr>
          <w:ilvl w:val="0"/>
          <w:numId w:val="2"/>
        </w:numPr>
        <w:spacing w:before="0" w:beforeAutospacing="0" w:after="0" w:afterAutospacing="0"/>
        <w:ind w:left="1080" w:firstLine="0"/>
        <w:textAlignment w:val="baseline"/>
      </w:pPr>
      <w:r w:rsidRPr="00F66768">
        <w:rPr>
          <w:rStyle w:val="normaltextrun"/>
        </w:rPr>
        <w:t xml:space="preserve">Review feedback from institutes of higher education and </w:t>
      </w:r>
      <w:proofErr w:type="gramStart"/>
      <w:r w:rsidRPr="00F66768">
        <w:rPr>
          <w:rStyle w:val="normaltextrun"/>
        </w:rPr>
        <w:t>educators;</w:t>
      </w:r>
      <w:proofErr w:type="gramEnd"/>
      <w:r w:rsidRPr="00F66768">
        <w:rPr>
          <w:rStyle w:val="eop"/>
        </w:rPr>
        <w:t> </w:t>
      </w:r>
    </w:p>
    <w:p w14:paraId="753AC0B3" w14:textId="77777777" w:rsidR="0062008D" w:rsidRPr="00F66768" w:rsidRDefault="0062008D" w:rsidP="0062008D">
      <w:pPr>
        <w:pStyle w:val="paragraph"/>
        <w:numPr>
          <w:ilvl w:val="0"/>
          <w:numId w:val="2"/>
        </w:numPr>
        <w:spacing w:before="0" w:beforeAutospacing="0" w:after="0" w:afterAutospacing="0"/>
        <w:ind w:left="1080" w:firstLine="0"/>
        <w:textAlignment w:val="baseline"/>
      </w:pPr>
      <w:r w:rsidRPr="00F66768">
        <w:rPr>
          <w:rStyle w:val="normaltextrun"/>
        </w:rPr>
        <w:t>Review national and international documents and reports; and </w:t>
      </w:r>
      <w:r w:rsidRPr="00F66768">
        <w:rPr>
          <w:rStyle w:val="eop"/>
        </w:rPr>
        <w:t> </w:t>
      </w:r>
    </w:p>
    <w:p w14:paraId="69FF7901" w14:textId="243D379D" w:rsidR="0062008D" w:rsidRPr="00F66768" w:rsidRDefault="0062008D" w:rsidP="0062008D">
      <w:pPr>
        <w:pStyle w:val="paragraph"/>
        <w:numPr>
          <w:ilvl w:val="0"/>
          <w:numId w:val="3"/>
        </w:numPr>
        <w:tabs>
          <w:tab w:val="clear" w:pos="720"/>
          <w:tab w:val="num" w:pos="1440"/>
        </w:tabs>
        <w:spacing w:before="0" w:beforeAutospacing="0" w:after="0" w:afterAutospacing="0"/>
        <w:ind w:left="1440"/>
        <w:textAlignment w:val="baseline"/>
      </w:pPr>
      <w:r w:rsidRPr="00F66768">
        <w:rPr>
          <w:rStyle w:val="normaltextrun"/>
        </w:rPr>
        <w:t xml:space="preserve">Make recommendations for potential revisions to the draft standards and </w:t>
      </w:r>
      <w:r w:rsidRPr="00F66768">
        <w:rPr>
          <w:rStyle w:val="normaltextrun"/>
          <w:lang w:val="en"/>
        </w:rPr>
        <w:t>curriculum</w:t>
      </w:r>
      <w:r w:rsidRPr="00F66768">
        <w:rPr>
          <w:rStyle w:val="normaltextrun"/>
        </w:rPr>
        <w:t xml:space="preserve"> framework for the 11 courses that currently do not have standards or curriculum frameworks.</w:t>
      </w:r>
      <w:r w:rsidRPr="00F66768">
        <w:rPr>
          <w:rStyle w:val="scxw195488898"/>
        </w:rPr>
        <w:t> </w:t>
      </w:r>
      <w:r w:rsidRPr="00F66768">
        <w:br/>
      </w:r>
    </w:p>
    <w:p w14:paraId="08D1FD73"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August 2023 through December 2023</w:t>
      </w:r>
      <w:r w:rsidRPr="00F66768">
        <w:rPr>
          <w:rStyle w:val="eop"/>
        </w:rPr>
        <w:t> </w:t>
      </w:r>
    </w:p>
    <w:p w14:paraId="7AF4CF55"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rPr>
        <w:t>The Department and consultants revise Level II and Environmental Science course documents based on feedback from Standards Development Committee.</w:t>
      </w:r>
      <w:r w:rsidRPr="00F66768">
        <w:rPr>
          <w:rStyle w:val="eop"/>
        </w:rPr>
        <w:t> </w:t>
      </w:r>
    </w:p>
    <w:p w14:paraId="1CC2F6AD" w14:textId="77777777" w:rsidR="0062008D" w:rsidRPr="00F66768" w:rsidRDefault="0062008D" w:rsidP="0062008D">
      <w:pPr>
        <w:pStyle w:val="paragraph"/>
        <w:spacing w:before="0" w:beforeAutospacing="0" w:after="0" w:afterAutospacing="0"/>
        <w:jc w:val="center"/>
        <w:textAlignment w:val="baseline"/>
        <w:rPr>
          <w:sz w:val="18"/>
          <w:szCs w:val="18"/>
        </w:rPr>
      </w:pPr>
      <w:r w:rsidRPr="00F66768">
        <w:rPr>
          <w:rStyle w:val="eop"/>
        </w:rPr>
        <w:t> </w:t>
      </w:r>
    </w:p>
    <w:p w14:paraId="7E7E1BFE" w14:textId="77777777" w:rsidR="0062008D" w:rsidRPr="00F66768" w:rsidRDefault="0062008D" w:rsidP="0062008D">
      <w:pPr>
        <w:pStyle w:val="paragraph"/>
        <w:spacing w:before="0" w:beforeAutospacing="0" w:after="0" w:afterAutospacing="0"/>
        <w:jc w:val="center"/>
        <w:textAlignment w:val="baseline"/>
        <w:rPr>
          <w:sz w:val="18"/>
          <w:szCs w:val="18"/>
        </w:rPr>
      </w:pPr>
      <w:r w:rsidRPr="00F66768">
        <w:rPr>
          <w:rStyle w:val="normaltextrun"/>
          <w:b/>
          <w:bCs/>
        </w:rPr>
        <w:t>R</w:t>
      </w:r>
      <w:r w:rsidRPr="00F66768">
        <w:rPr>
          <w:rStyle w:val="normaltextrun"/>
          <w:b/>
          <w:bCs/>
          <w:sz w:val="28"/>
          <w:szCs w:val="28"/>
        </w:rPr>
        <w:t>evision Process - 2018 Science Standards of Learning</w:t>
      </w:r>
      <w:r w:rsidRPr="00F66768">
        <w:rPr>
          <w:rStyle w:val="eop"/>
          <w:sz w:val="28"/>
          <w:szCs w:val="28"/>
        </w:rPr>
        <w:t> </w:t>
      </w:r>
    </w:p>
    <w:p w14:paraId="4704D49C" w14:textId="77777777" w:rsidR="0062008D" w:rsidRPr="00F66768" w:rsidRDefault="0062008D" w:rsidP="0062008D">
      <w:pPr>
        <w:pStyle w:val="paragraph"/>
        <w:spacing w:before="0" w:beforeAutospacing="0" w:after="0" w:afterAutospacing="0"/>
        <w:jc w:val="center"/>
        <w:textAlignment w:val="baseline"/>
        <w:rPr>
          <w:sz w:val="18"/>
          <w:szCs w:val="18"/>
        </w:rPr>
      </w:pPr>
      <w:r w:rsidRPr="00F66768">
        <w:rPr>
          <w:rStyle w:val="eop"/>
          <w:sz w:val="28"/>
          <w:szCs w:val="28"/>
        </w:rPr>
        <w:t> </w:t>
      </w:r>
    </w:p>
    <w:p w14:paraId="1F5D4FE6"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October 2023</w:t>
      </w:r>
      <w:r w:rsidRPr="00F66768">
        <w:rPr>
          <w:rStyle w:val="eop"/>
        </w:rPr>
        <w:t> </w:t>
      </w:r>
    </w:p>
    <w:p w14:paraId="59CEDB42" w14:textId="207AE249"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The Department prepares for the standards review process with the creation of public comment feedback forms and collaborates with leadership in creating a timeline and process for submitting public comment on the revision of the 2018</w:t>
      </w:r>
      <w:r w:rsidRPr="00F66768">
        <w:rPr>
          <w:rStyle w:val="normaltextrun"/>
          <w:i/>
          <w:iCs/>
          <w:lang w:val="en"/>
        </w:rPr>
        <w:t xml:space="preserve"> Science Standards of Learning and Curriculum Framework. </w:t>
      </w:r>
      <w:r w:rsidRPr="00F66768">
        <w:rPr>
          <w:rStyle w:val="eop"/>
        </w:rPr>
        <w:t> </w:t>
      </w:r>
    </w:p>
    <w:p w14:paraId="2547D261" w14:textId="77777777" w:rsidR="0062008D" w:rsidRPr="00F66768" w:rsidRDefault="0062008D" w:rsidP="0062008D">
      <w:pPr>
        <w:pStyle w:val="paragraph"/>
        <w:spacing w:before="0" w:beforeAutospacing="0" w:after="0" w:afterAutospacing="0"/>
        <w:textAlignment w:val="baseline"/>
        <w:rPr>
          <w:sz w:val="18"/>
          <w:szCs w:val="18"/>
        </w:rPr>
      </w:pPr>
    </w:p>
    <w:p w14:paraId="6FBE4F5C"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November 2023</w:t>
      </w:r>
      <w:r w:rsidRPr="00F66768">
        <w:rPr>
          <w:rStyle w:val="normaltextrun"/>
          <w:lang w:val="en"/>
        </w:rPr>
        <w:t> </w:t>
      </w:r>
      <w:r w:rsidRPr="00F66768">
        <w:rPr>
          <w:rStyle w:val="eop"/>
        </w:rPr>
        <w:t> </w:t>
      </w:r>
    </w:p>
    <w:p w14:paraId="72F77B33" w14:textId="4F5E8E22"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Superintendent’s Memorandum is published by the Department to: </w:t>
      </w:r>
      <w:r w:rsidRPr="00F66768">
        <w:rPr>
          <w:rStyle w:val="eop"/>
        </w:rPr>
        <w:t> </w:t>
      </w:r>
    </w:p>
    <w:p w14:paraId="797F7F59" w14:textId="77777777" w:rsidR="0062008D" w:rsidRPr="00F66768" w:rsidRDefault="0062008D" w:rsidP="0062008D">
      <w:pPr>
        <w:pStyle w:val="paragraph"/>
        <w:spacing w:before="0" w:beforeAutospacing="0" w:after="0" w:afterAutospacing="0"/>
        <w:textAlignment w:val="baseline"/>
        <w:rPr>
          <w:sz w:val="18"/>
          <w:szCs w:val="18"/>
        </w:rPr>
      </w:pPr>
    </w:p>
    <w:p w14:paraId="1B3E3A42" w14:textId="77777777" w:rsidR="0062008D" w:rsidRPr="00F66768" w:rsidRDefault="0062008D" w:rsidP="0062008D">
      <w:pPr>
        <w:pStyle w:val="paragraph"/>
        <w:numPr>
          <w:ilvl w:val="0"/>
          <w:numId w:val="3"/>
        </w:numPr>
        <w:tabs>
          <w:tab w:val="clear" w:pos="720"/>
          <w:tab w:val="num" w:pos="1440"/>
        </w:tabs>
        <w:spacing w:before="0" w:beforeAutospacing="0" w:after="0" w:afterAutospacing="0"/>
        <w:ind w:left="1080" w:firstLine="0"/>
        <w:textAlignment w:val="baseline"/>
      </w:pPr>
      <w:r w:rsidRPr="00F66768">
        <w:rPr>
          <w:rStyle w:val="normaltextrun"/>
          <w:lang w:val="en"/>
        </w:rPr>
        <w:t xml:space="preserve">Announce the schedule of the standards review </w:t>
      </w:r>
      <w:proofErr w:type="gramStart"/>
      <w:r w:rsidRPr="00F66768">
        <w:rPr>
          <w:rStyle w:val="normaltextrun"/>
          <w:lang w:val="en"/>
        </w:rPr>
        <w:t>process;</w:t>
      </w:r>
      <w:proofErr w:type="gramEnd"/>
      <w:r w:rsidRPr="00F66768">
        <w:rPr>
          <w:rStyle w:val="normaltextrun"/>
          <w:lang w:val="en"/>
        </w:rPr>
        <w:t> </w:t>
      </w:r>
      <w:r w:rsidRPr="00F66768">
        <w:rPr>
          <w:rStyle w:val="eop"/>
        </w:rPr>
        <w:t> </w:t>
      </w:r>
    </w:p>
    <w:p w14:paraId="3D4DAAA7" w14:textId="77777777" w:rsidR="0062008D" w:rsidRPr="00F66768" w:rsidRDefault="0062008D" w:rsidP="0062008D">
      <w:pPr>
        <w:pStyle w:val="paragraph"/>
        <w:numPr>
          <w:ilvl w:val="0"/>
          <w:numId w:val="3"/>
        </w:numPr>
        <w:tabs>
          <w:tab w:val="clear" w:pos="720"/>
          <w:tab w:val="num" w:pos="1440"/>
        </w:tabs>
        <w:spacing w:before="0" w:beforeAutospacing="0" w:after="0" w:afterAutospacing="0"/>
        <w:ind w:left="1440"/>
        <w:textAlignment w:val="baseline"/>
      </w:pPr>
      <w:r w:rsidRPr="00F66768">
        <w:rPr>
          <w:rStyle w:val="normaltextrun"/>
          <w:lang w:val="en"/>
        </w:rPr>
        <w:t xml:space="preserve">Announce the availability of a standards review process page posted on the Department’s website, including a timeline and procedures for submitting public comment on the 2018 </w:t>
      </w:r>
      <w:r w:rsidRPr="00F66768">
        <w:rPr>
          <w:rStyle w:val="normaltextrun"/>
          <w:i/>
          <w:iCs/>
          <w:lang w:val="en"/>
        </w:rPr>
        <w:t xml:space="preserve">Science Standards of Learning </w:t>
      </w:r>
      <w:r w:rsidRPr="00F66768">
        <w:rPr>
          <w:rStyle w:val="normaltextrun"/>
          <w:lang w:val="en"/>
        </w:rPr>
        <w:t>and</w:t>
      </w:r>
      <w:r w:rsidRPr="00F66768">
        <w:rPr>
          <w:rStyle w:val="normaltextrun"/>
          <w:i/>
          <w:iCs/>
          <w:lang w:val="en"/>
        </w:rPr>
        <w:t xml:space="preserve"> 2018 Science Standards</w:t>
      </w:r>
      <w:r w:rsidRPr="00F66768">
        <w:rPr>
          <w:rStyle w:val="normaltextrun"/>
          <w:lang w:val="en"/>
        </w:rPr>
        <w:t xml:space="preserve"> </w:t>
      </w:r>
      <w:r w:rsidRPr="00F66768">
        <w:rPr>
          <w:rStyle w:val="normaltextrun"/>
          <w:i/>
          <w:iCs/>
          <w:lang w:val="en"/>
        </w:rPr>
        <w:t xml:space="preserve">of Learning Curriculum </w:t>
      </w:r>
      <w:proofErr w:type="gramStart"/>
      <w:r w:rsidRPr="00F66768">
        <w:rPr>
          <w:rStyle w:val="normaltextrun"/>
          <w:i/>
          <w:iCs/>
          <w:lang w:val="en"/>
        </w:rPr>
        <w:t>Framework</w:t>
      </w:r>
      <w:r w:rsidRPr="00F66768">
        <w:rPr>
          <w:rStyle w:val="normaltextrun"/>
          <w:lang w:val="en"/>
        </w:rPr>
        <w:t>;</w:t>
      </w:r>
      <w:proofErr w:type="gramEnd"/>
      <w:r w:rsidRPr="00F66768">
        <w:rPr>
          <w:rStyle w:val="normaltextrun"/>
          <w:lang w:val="en"/>
        </w:rPr>
        <w:t xml:space="preserve"> and </w:t>
      </w:r>
      <w:r w:rsidRPr="00F66768">
        <w:rPr>
          <w:rStyle w:val="eop"/>
        </w:rPr>
        <w:t> </w:t>
      </w:r>
    </w:p>
    <w:p w14:paraId="679896BE" w14:textId="77777777" w:rsidR="0062008D" w:rsidRPr="00F66768" w:rsidRDefault="0062008D" w:rsidP="0062008D">
      <w:pPr>
        <w:pStyle w:val="paragraph"/>
        <w:numPr>
          <w:ilvl w:val="0"/>
          <w:numId w:val="3"/>
        </w:numPr>
        <w:tabs>
          <w:tab w:val="clear" w:pos="720"/>
          <w:tab w:val="num" w:pos="1440"/>
        </w:tabs>
        <w:spacing w:before="0" w:beforeAutospacing="0" w:after="0" w:afterAutospacing="0"/>
        <w:ind w:left="1440"/>
        <w:textAlignment w:val="baseline"/>
      </w:pPr>
      <w:r w:rsidRPr="00F66768">
        <w:rPr>
          <w:rStyle w:val="normaltextrun"/>
          <w:lang w:val="en"/>
        </w:rPr>
        <w:t>Request division superintendents to share information about the standards review process page with instructional staff and encourage staff to apply to serve on the 2025 Science Standards of Learning (SOL) Standards Revision Committee.</w:t>
      </w:r>
      <w:r w:rsidRPr="00F66768">
        <w:rPr>
          <w:rStyle w:val="eop"/>
        </w:rPr>
        <w:t> </w:t>
      </w:r>
    </w:p>
    <w:p w14:paraId="1E76C84F" w14:textId="58CD1B85" w:rsidR="0062008D" w:rsidRPr="00F66768" w:rsidRDefault="0062008D" w:rsidP="0062008D">
      <w:pPr>
        <w:pStyle w:val="paragraph"/>
        <w:spacing w:before="0" w:beforeAutospacing="0" w:after="0" w:afterAutospacing="0"/>
        <w:textAlignment w:val="baseline"/>
        <w:rPr>
          <w:sz w:val="18"/>
          <w:szCs w:val="18"/>
        </w:rPr>
      </w:pPr>
    </w:p>
    <w:p w14:paraId="4DEF33E6"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January 2024 through February 2024</w:t>
      </w:r>
      <w:r w:rsidRPr="00F66768">
        <w:rPr>
          <w:rStyle w:val="eop"/>
        </w:rPr>
        <w:t> </w:t>
      </w:r>
    </w:p>
    <w:p w14:paraId="6CA6D70B" w14:textId="4FA5A77D"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 xml:space="preserve">The Department posts the review process page on its website that includes a timeline and process for submitting public comment on the 2018 </w:t>
      </w:r>
      <w:r w:rsidRPr="00F66768">
        <w:rPr>
          <w:rStyle w:val="normaltextrun"/>
          <w:i/>
          <w:iCs/>
          <w:lang w:val="en"/>
        </w:rPr>
        <w:t xml:space="preserve">Science Standards of Learning </w:t>
      </w:r>
      <w:r w:rsidRPr="00F66768">
        <w:rPr>
          <w:rStyle w:val="normaltextrun"/>
          <w:lang w:val="en"/>
        </w:rPr>
        <w:t xml:space="preserve">and </w:t>
      </w:r>
      <w:r w:rsidRPr="00F66768">
        <w:rPr>
          <w:rStyle w:val="normaltextrun"/>
          <w:i/>
          <w:iCs/>
          <w:lang w:val="en"/>
        </w:rPr>
        <w:t>Science Standards of Learning Curriculum Framework</w:t>
      </w:r>
      <w:r w:rsidRPr="00F66768">
        <w:rPr>
          <w:rStyle w:val="normaltextrun"/>
          <w:lang w:val="en"/>
        </w:rPr>
        <w:t>. The public comment period will be from January 2-February 29, 2024.  </w:t>
      </w:r>
      <w:r w:rsidRPr="00F66768">
        <w:rPr>
          <w:rStyle w:val="normaltextrun"/>
          <w:b/>
          <w:bCs/>
          <w:lang w:val="en"/>
        </w:rPr>
        <w:t> </w:t>
      </w:r>
      <w:r w:rsidRPr="00F66768">
        <w:rPr>
          <w:rStyle w:val="eop"/>
        </w:rPr>
        <w:t> </w:t>
      </w:r>
    </w:p>
    <w:p w14:paraId="21174F03" w14:textId="77777777" w:rsidR="0062008D" w:rsidRPr="00F66768" w:rsidRDefault="0062008D" w:rsidP="0062008D">
      <w:pPr>
        <w:pStyle w:val="paragraph"/>
        <w:spacing w:before="0" w:beforeAutospacing="0" w:after="0" w:afterAutospacing="0"/>
        <w:textAlignment w:val="baseline"/>
        <w:rPr>
          <w:sz w:val="18"/>
          <w:szCs w:val="18"/>
        </w:rPr>
      </w:pPr>
    </w:p>
    <w:p w14:paraId="5794AEB1" w14:textId="163EEF73" w:rsidR="0062008D" w:rsidRPr="00F66768" w:rsidRDefault="0062008D" w:rsidP="0062008D">
      <w:pPr>
        <w:pStyle w:val="paragraph"/>
        <w:spacing w:before="0" w:beforeAutospacing="0" w:after="0" w:afterAutospacing="0"/>
        <w:textAlignment w:val="baseline"/>
        <w:rPr>
          <w:rStyle w:val="eop"/>
          <w:color w:val="000000"/>
        </w:rPr>
      </w:pPr>
      <w:r w:rsidRPr="00F66768">
        <w:rPr>
          <w:rStyle w:val="normaltextrun"/>
          <w:color w:val="000000"/>
          <w:lang w:val="en"/>
        </w:rPr>
        <w:t xml:space="preserve">Roundtables will be held to solicit parent and public input and facilitate public comment on the 2018 </w:t>
      </w:r>
      <w:r w:rsidRPr="00F66768">
        <w:rPr>
          <w:rStyle w:val="normaltextrun"/>
          <w:i/>
          <w:iCs/>
          <w:color w:val="000000"/>
          <w:lang w:val="en"/>
        </w:rPr>
        <w:t>Science Standards of Learning</w:t>
      </w:r>
      <w:r w:rsidRPr="00F66768">
        <w:rPr>
          <w:rStyle w:val="normaltextrun"/>
          <w:color w:val="000000"/>
          <w:lang w:val="en"/>
        </w:rPr>
        <w:t>. The locations and times of the roundtables will be shared in a future Superintendent's Memo, social media campaign, and on the VDOE Website.</w:t>
      </w:r>
      <w:r w:rsidRPr="00F66768">
        <w:rPr>
          <w:rStyle w:val="eop"/>
          <w:color w:val="000000"/>
        </w:rPr>
        <w:t> </w:t>
      </w:r>
    </w:p>
    <w:p w14:paraId="0774BB97" w14:textId="77777777" w:rsidR="0062008D" w:rsidRPr="00F66768" w:rsidRDefault="0062008D" w:rsidP="0062008D">
      <w:pPr>
        <w:pStyle w:val="paragraph"/>
        <w:spacing w:before="0" w:beforeAutospacing="0" w:after="0" w:afterAutospacing="0"/>
        <w:textAlignment w:val="baseline"/>
        <w:rPr>
          <w:sz w:val="18"/>
          <w:szCs w:val="18"/>
        </w:rPr>
      </w:pPr>
    </w:p>
    <w:p w14:paraId="7DFE9324"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March 2024</w:t>
      </w:r>
      <w:r w:rsidRPr="00F66768">
        <w:rPr>
          <w:rStyle w:val="eop"/>
        </w:rPr>
        <w:t> </w:t>
      </w:r>
    </w:p>
    <w:p w14:paraId="2A5FB9ED"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lang w:val="en"/>
        </w:rPr>
        <w:t>Department staff aggregate and conduct a preliminary analysis of submitted public comments.</w:t>
      </w:r>
      <w:r w:rsidRPr="00F66768">
        <w:rPr>
          <w:rStyle w:val="eop"/>
        </w:rPr>
        <w:t> </w:t>
      </w:r>
    </w:p>
    <w:p w14:paraId="356C77AA" w14:textId="77777777" w:rsidR="0062008D" w:rsidRPr="00F66768" w:rsidRDefault="0062008D" w:rsidP="00562B90">
      <w:pPr>
        <w:pStyle w:val="paragraph"/>
        <w:keepNext/>
        <w:spacing w:before="0" w:beforeAutospacing="0" w:after="0" w:afterAutospacing="0"/>
        <w:textAlignment w:val="baseline"/>
        <w:rPr>
          <w:sz w:val="18"/>
          <w:szCs w:val="18"/>
        </w:rPr>
      </w:pPr>
      <w:r w:rsidRPr="00F66768">
        <w:rPr>
          <w:rStyle w:val="normaltextrun"/>
          <w:b/>
          <w:bCs/>
          <w:lang w:val="en"/>
        </w:rPr>
        <w:lastRenderedPageBreak/>
        <w:t>April 2025</w:t>
      </w:r>
      <w:r w:rsidRPr="00F66768">
        <w:rPr>
          <w:rStyle w:val="eop"/>
        </w:rPr>
        <w:t> </w:t>
      </w:r>
    </w:p>
    <w:p w14:paraId="1D3781F0" w14:textId="244D34CC" w:rsidR="0062008D" w:rsidRPr="00F66768" w:rsidRDefault="0062008D" w:rsidP="00562B90">
      <w:pPr>
        <w:pStyle w:val="paragraph"/>
        <w:keepNext/>
        <w:spacing w:before="0" w:beforeAutospacing="0" w:after="0" w:afterAutospacing="0"/>
        <w:textAlignment w:val="baseline"/>
        <w:rPr>
          <w:rStyle w:val="eop"/>
        </w:rPr>
      </w:pPr>
      <w:r w:rsidRPr="00F66768">
        <w:rPr>
          <w:rStyle w:val="normaltextrun"/>
          <w:lang w:val="en"/>
        </w:rPr>
        <w:t>The Department will convene the Science Education Advisory Board (SEAB) to review public feedback and support the revision process. </w:t>
      </w:r>
      <w:r w:rsidRPr="00F66768">
        <w:rPr>
          <w:rStyle w:val="eop"/>
        </w:rPr>
        <w:t> </w:t>
      </w:r>
    </w:p>
    <w:p w14:paraId="40EF3EA4" w14:textId="77777777" w:rsidR="0062008D" w:rsidRPr="00F66768" w:rsidRDefault="0062008D" w:rsidP="0062008D">
      <w:pPr>
        <w:pStyle w:val="paragraph"/>
        <w:spacing w:before="0" w:beforeAutospacing="0" w:after="0" w:afterAutospacing="0"/>
        <w:textAlignment w:val="baseline"/>
        <w:rPr>
          <w:sz w:val="18"/>
          <w:szCs w:val="18"/>
        </w:rPr>
      </w:pPr>
    </w:p>
    <w:p w14:paraId="75808B1B" w14:textId="3542ECD3"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 xml:space="preserve">Department staff identifies science educators to serve on the 2025 </w:t>
      </w:r>
      <w:r w:rsidRPr="00F66768">
        <w:rPr>
          <w:rStyle w:val="normaltextrun"/>
          <w:i/>
          <w:iCs/>
          <w:lang w:val="en"/>
        </w:rPr>
        <w:t>Science Standards of Learning</w:t>
      </w:r>
      <w:r w:rsidRPr="00F66768">
        <w:rPr>
          <w:rStyle w:val="normaltextrun"/>
          <w:lang w:val="en"/>
        </w:rPr>
        <w:t xml:space="preserve"> Standards Revision Committee.</w:t>
      </w:r>
      <w:r w:rsidRPr="00F66768">
        <w:rPr>
          <w:rStyle w:val="eop"/>
        </w:rPr>
        <w:t> </w:t>
      </w:r>
    </w:p>
    <w:p w14:paraId="63842CEC" w14:textId="77777777" w:rsidR="0062008D" w:rsidRPr="00F66768" w:rsidRDefault="0062008D" w:rsidP="0062008D">
      <w:pPr>
        <w:pStyle w:val="paragraph"/>
        <w:spacing w:before="0" w:beforeAutospacing="0" w:after="0" w:afterAutospacing="0"/>
        <w:textAlignment w:val="baseline"/>
        <w:rPr>
          <w:sz w:val="18"/>
          <w:szCs w:val="18"/>
        </w:rPr>
      </w:pPr>
    </w:p>
    <w:p w14:paraId="5F65907B"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May 2024 </w:t>
      </w:r>
      <w:r w:rsidRPr="00F66768">
        <w:rPr>
          <w:rStyle w:val="eop"/>
        </w:rPr>
        <w:t> </w:t>
      </w:r>
    </w:p>
    <w:p w14:paraId="56649A52" w14:textId="60BC4481" w:rsidR="0062008D" w:rsidRPr="00F66768" w:rsidRDefault="0062008D" w:rsidP="0062008D">
      <w:pPr>
        <w:pStyle w:val="paragraph"/>
        <w:spacing w:before="0" w:beforeAutospacing="0" w:after="0" w:afterAutospacing="0"/>
        <w:textAlignment w:val="baseline"/>
        <w:rPr>
          <w:rStyle w:val="eop"/>
          <w:color w:val="000000"/>
        </w:rPr>
      </w:pPr>
      <w:r w:rsidRPr="00F66768">
        <w:rPr>
          <w:rStyle w:val="normaltextrun"/>
          <w:color w:val="000000"/>
          <w:lang w:val="en"/>
        </w:rPr>
        <w:t>A Science Standards Revision Steering Committee (Steering Committee), comprised of a science teacher, science curriculum specialist, or school leader from each of the grade level/discipline science revision committees, will be formed to facilitate the work of the Standards Revision Committee and to ensure continuity of concepts and practices between and across science disciplines. </w:t>
      </w:r>
      <w:r w:rsidRPr="00F66768">
        <w:rPr>
          <w:rStyle w:val="eop"/>
          <w:color w:val="000000"/>
        </w:rPr>
        <w:t> </w:t>
      </w:r>
    </w:p>
    <w:p w14:paraId="319D02D9" w14:textId="77777777" w:rsidR="0062008D" w:rsidRPr="00F66768" w:rsidRDefault="0062008D" w:rsidP="0062008D">
      <w:pPr>
        <w:pStyle w:val="paragraph"/>
        <w:spacing w:before="0" w:beforeAutospacing="0" w:after="0" w:afterAutospacing="0"/>
        <w:textAlignment w:val="baseline"/>
        <w:rPr>
          <w:sz w:val="18"/>
          <w:szCs w:val="18"/>
        </w:rPr>
      </w:pPr>
    </w:p>
    <w:p w14:paraId="6C811B3F" w14:textId="6F830D94" w:rsidR="0062008D" w:rsidRPr="00F66768" w:rsidRDefault="0062008D" w:rsidP="0062008D">
      <w:pPr>
        <w:pStyle w:val="paragraph"/>
        <w:spacing w:before="0" w:beforeAutospacing="0" w:after="0" w:afterAutospacing="0"/>
        <w:textAlignment w:val="baseline"/>
        <w:rPr>
          <w:rStyle w:val="eop"/>
        </w:rPr>
      </w:pPr>
      <w:r w:rsidRPr="00F66768">
        <w:rPr>
          <w:rStyle w:val="normaltextrun"/>
          <w:color w:val="000000"/>
          <w:lang w:val="en"/>
        </w:rPr>
        <w:t xml:space="preserve">The Department selects the </w:t>
      </w:r>
      <w:proofErr w:type="gramStart"/>
      <w:r w:rsidRPr="00F66768">
        <w:rPr>
          <w:rStyle w:val="normaltextrun"/>
          <w:color w:val="000000"/>
          <w:lang w:val="en"/>
        </w:rPr>
        <w:t>16 member</w:t>
      </w:r>
      <w:proofErr w:type="gramEnd"/>
      <w:r w:rsidRPr="00F66768">
        <w:rPr>
          <w:rStyle w:val="normaltextrun"/>
          <w:color w:val="000000"/>
          <w:lang w:val="en"/>
        </w:rPr>
        <w:t xml:space="preserve"> Steering Committee from the Science Standards Revision Committee applicants. The Steering Committee will be comprised of 16 </w:t>
      </w:r>
      <w:proofErr w:type="gramStart"/>
      <w:r w:rsidRPr="00F66768">
        <w:rPr>
          <w:rStyle w:val="normaltextrun"/>
          <w:color w:val="000000"/>
          <w:lang w:val="en"/>
        </w:rPr>
        <w:t>members;</w:t>
      </w:r>
      <w:proofErr w:type="gramEnd"/>
      <w:r w:rsidRPr="00F66768">
        <w:rPr>
          <w:rStyle w:val="normaltextrun"/>
          <w:color w:val="000000"/>
          <w:lang w:val="en"/>
        </w:rPr>
        <w:t xml:space="preserve"> one for each grade level K-6, life science, physical science, biology, chemistry, Earth science, and physics. Three additional science content educators will be a part of the Steering Committee to oversee vertical alignment between courses.  </w:t>
      </w:r>
      <w:r w:rsidRPr="00F66768">
        <w:rPr>
          <w:rStyle w:val="normaltextrun"/>
          <w:lang w:val="en"/>
        </w:rPr>
        <w:t>The Steering Committee will meet for four days (two days virtually and two days in-person) to: </w:t>
      </w:r>
      <w:r w:rsidRPr="00F66768">
        <w:rPr>
          <w:rStyle w:val="eop"/>
        </w:rPr>
        <w:t> </w:t>
      </w:r>
    </w:p>
    <w:p w14:paraId="11ACE34D" w14:textId="3098B041" w:rsidR="0062008D" w:rsidRPr="00F66768" w:rsidRDefault="0062008D" w:rsidP="0062008D">
      <w:pPr>
        <w:pStyle w:val="paragraph"/>
        <w:spacing w:before="0" w:beforeAutospacing="0" w:after="0" w:afterAutospacing="0"/>
        <w:textAlignment w:val="baseline"/>
        <w:rPr>
          <w:rStyle w:val="eop"/>
        </w:rPr>
      </w:pPr>
    </w:p>
    <w:p w14:paraId="2FFF2976" w14:textId="77777777" w:rsidR="0062008D" w:rsidRPr="00F66768" w:rsidRDefault="0062008D" w:rsidP="0062008D">
      <w:pPr>
        <w:pStyle w:val="paragraph"/>
        <w:numPr>
          <w:ilvl w:val="0"/>
          <w:numId w:val="4"/>
        </w:numPr>
        <w:spacing w:before="0" w:beforeAutospacing="0" w:after="0" w:afterAutospacing="0"/>
        <w:ind w:left="1080" w:firstLine="0"/>
        <w:textAlignment w:val="baseline"/>
      </w:pPr>
      <w:r w:rsidRPr="00F66768">
        <w:rPr>
          <w:rStyle w:val="normaltextrun"/>
        </w:rPr>
        <w:t xml:space="preserve">Review and analyze statewide public </w:t>
      </w:r>
      <w:proofErr w:type="gramStart"/>
      <w:r w:rsidRPr="00F66768">
        <w:rPr>
          <w:rStyle w:val="normaltextrun"/>
        </w:rPr>
        <w:t>comment;</w:t>
      </w:r>
      <w:proofErr w:type="gramEnd"/>
      <w:r w:rsidRPr="00F66768">
        <w:rPr>
          <w:rStyle w:val="normaltextrun"/>
        </w:rPr>
        <w:t> </w:t>
      </w:r>
      <w:r w:rsidRPr="00F66768">
        <w:rPr>
          <w:rStyle w:val="eop"/>
        </w:rPr>
        <w:t> </w:t>
      </w:r>
    </w:p>
    <w:p w14:paraId="6AE66B28" w14:textId="77777777" w:rsidR="0062008D" w:rsidRPr="00F66768" w:rsidRDefault="0062008D" w:rsidP="0062008D">
      <w:pPr>
        <w:pStyle w:val="paragraph"/>
        <w:numPr>
          <w:ilvl w:val="0"/>
          <w:numId w:val="4"/>
        </w:numPr>
        <w:spacing w:before="0" w:beforeAutospacing="0" w:after="0" w:afterAutospacing="0"/>
        <w:ind w:left="1080" w:firstLine="0"/>
        <w:textAlignment w:val="baseline"/>
      </w:pPr>
      <w:r w:rsidRPr="00F66768">
        <w:rPr>
          <w:rStyle w:val="normaltextrun"/>
        </w:rPr>
        <w:t xml:space="preserve">Review recommendations from SEAB and Department </w:t>
      </w:r>
      <w:proofErr w:type="gramStart"/>
      <w:r w:rsidRPr="00F66768">
        <w:rPr>
          <w:rStyle w:val="normaltextrun"/>
        </w:rPr>
        <w:t>leadership;</w:t>
      </w:r>
      <w:proofErr w:type="gramEnd"/>
      <w:r w:rsidRPr="00F66768">
        <w:rPr>
          <w:rStyle w:val="eop"/>
        </w:rPr>
        <w:t> </w:t>
      </w:r>
    </w:p>
    <w:p w14:paraId="24A9CED3" w14:textId="77777777" w:rsidR="0062008D" w:rsidRPr="00F66768" w:rsidRDefault="0062008D" w:rsidP="0062008D">
      <w:pPr>
        <w:pStyle w:val="paragraph"/>
        <w:numPr>
          <w:ilvl w:val="0"/>
          <w:numId w:val="5"/>
        </w:numPr>
        <w:spacing w:before="0" w:beforeAutospacing="0" w:after="0" w:afterAutospacing="0"/>
        <w:ind w:left="1080" w:firstLine="0"/>
        <w:textAlignment w:val="baseline"/>
      </w:pPr>
      <w:r w:rsidRPr="00F66768">
        <w:rPr>
          <w:rStyle w:val="normaltextrun"/>
        </w:rPr>
        <w:t xml:space="preserve">Review and select national and international documents and </w:t>
      </w:r>
      <w:proofErr w:type="gramStart"/>
      <w:r w:rsidRPr="00F66768">
        <w:rPr>
          <w:rStyle w:val="normaltextrun"/>
        </w:rPr>
        <w:t>reports;</w:t>
      </w:r>
      <w:proofErr w:type="gramEnd"/>
      <w:r w:rsidRPr="00F66768">
        <w:rPr>
          <w:rStyle w:val="normaltextrun"/>
        </w:rPr>
        <w:t> </w:t>
      </w:r>
      <w:r w:rsidRPr="00F66768">
        <w:rPr>
          <w:rStyle w:val="eop"/>
        </w:rPr>
        <w:t> </w:t>
      </w:r>
    </w:p>
    <w:p w14:paraId="217040B5" w14:textId="77777777" w:rsidR="0062008D" w:rsidRPr="00F66768" w:rsidRDefault="0062008D" w:rsidP="0062008D">
      <w:pPr>
        <w:pStyle w:val="paragraph"/>
        <w:numPr>
          <w:ilvl w:val="0"/>
          <w:numId w:val="3"/>
        </w:numPr>
        <w:tabs>
          <w:tab w:val="clear" w:pos="720"/>
          <w:tab w:val="num" w:pos="1440"/>
        </w:tabs>
        <w:spacing w:before="0" w:beforeAutospacing="0" w:after="0" w:afterAutospacing="0"/>
        <w:ind w:left="1440"/>
        <w:textAlignment w:val="baseline"/>
      </w:pPr>
      <w:r w:rsidRPr="00F66768">
        <w:rPr>
          <w:rStyle w:val="normaltextrun"/>
        </w:rPr>
        <w:t xml:space="preserve">Receive training on leading grade-band teams through the standards revision </w:t>
      </w:r>
      <w:r w:rsidRPr="00F66768">
        <w:rPr>
          <w:rStyle w:val="normaltextrun"/>
          <w:lang w:val="en"/>
        </w:rPr>
        <w:t>process</w:t>
      </w:r>
      <w:r w:rsidRPr="00F66768">
        <w:rPr>
          <w:rStyle w:val="normaltextrun"/>
        </w:rPr>
        <w:t>; and </w:t>
      </w:r>
      <w:r w:rsidRPr="00F66768">
        <w:rPr>
          <w:rStyle w:val="eop"/>
        </w:rPr>
        <w:t> </w:t>
      </w:r>
    </w:p>
    <w:p w14:paraId="6A6F213D" w14:textId="77777777" w:rsidR="0062008D" w:rsidRPr="00F66768" w:rsidRDefault="0062008D" w:rsidP="0062008D">
      <w:pPr>
        <w:pStyle w:val="paragraph"/>
        <w:numPr>
          <w:ilvl w:val="0"/>
          <w:numId w:val="5"/>
        </w:numPr>
        <w:spacing w:before="0" w:beforeAutospacing="0" w:after="0" w:afterAutospacing="0"/>
        <w:ind w:left="1080" w:firstLine="0"/>
        <w:textAlignment w:val="baseline"/>
      </w:pPr>
      <w:r w:rsidRPr="00F66768">
        <w:rPr>
          <w:rStyle w:val="normaltextrun"/>
        </w:rPr>
        <w:t>Make recommendations for potential revisions to the standards. </w:t>
      </w:r>
      <w:r w:rsidRPr="00F66768">
        <w:rPr>
          <w:rStyle w:val="eop"/>
        </w:rPr>
        <w:t> </w:t>
      </w:r>
    </w:p>
    <w:p w14:paraId="162C22B4" w14:textId="72081CE7" w:rsidR="0062008D" w:rsidRPr="00F66768" w:rsidRDefault="0062008D" w:rsidP="0062008D">
      <w:pPr>
        <w:pStyle w:val="paragraph"/>
        <w:spacing w:before="0" w:beforeAutospacing="0" w:after="0" w:afterAutospacing="0"/>
        <w:textAlignment w:val="baseline"/>
        <w:rPr>
          <w:sz w:val="18"/>
          <w:szCs w:val="18"/>
        </w:rPr>
      </w:pPr>
    </w:p>
    <w:p w14:paraId="37BE49AC"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July 2024</w:t>
      </w:r>
      <w:r w:rsidRPr="00F66768">
        <w:rPr>
          <w:rStyle w:val="normaltextrun"/>
          <w:lang w:val="en"/>
        </w:rPr>
        <w:t> </w:t>
      </w:r>
      <w:r w:rsidRPr="00F66768">
        <w:rPr>
          <w:rStyle w:val="eop"/>
        </w:rPr>
        <w:t> </w:t>
      </w:r>
    </w:p>
    <w:p w14:paraId="1A1D10F2" w14:textId="3C6E6ED5" w:rsidR="0062008D" w:rsidRPr="00F66768" w:rsidRDefault="0062008D" w:rsidP="0062008D">
      <w:pPr>
        <w:pStyle w:val="paragraph"/>
        <w:spacing w:before="0" w:beforeAutospacing="0" w:after="0" w:afterAutospacing="0"/>
        <w:textAlignment w:val="baseline"/>
        <w:rPr>
          <w:rStyle w:val="eop"/>
        </w:rPr>
      </w:pPr>
      <w:r w:rsidRPr="00F66768">
        <w:rPr>
          <w:rStyle w:val="normaltextrun"/>
          <w:color w:val="000000"/>
          <w:lang w:val="en"/>
        </w:rPr>
        <w:t xml:space="preserve">A Standards Revision Committee composed of teachers, science specialists, and school leaders will be selected </w:t>
      </w:r>
      <w:proofErr w:type="gramStart"/>
      <w:r w:rsidRPr="00F66768">
        <w:rPr>
          <w:rStyle w:val="normaltextrun"/>
          <w:color w:val="000000"/>
          <w:lang w:val="en"/>
        </w:rPr>
        <w:t>on the basis of</w:t>
      </w:r>
      <w:proofErr w:type="gramEnd"/>
      <w:r w:rsidRPr="00F66768">
        <w:rPr>
          <w:rStyle w:val="normaltextrun"/>
          <w:color w:val="000000"/>
          <w:lang w:val="en"/>
        </w:rPr>
        <w:t xml:space="preserve"> subject area expertise, years in the teaching field, experience teaching diverse populations (gifted, special education, EL), and curriculum writing experience.  Each committee will be composed of 5 teachers/leaders.</w:t>
      </w:r>
      <w:r w:rsidRPr="00F66768">
        <w:rPr>
          <w:rStyle w:val="normaltextrun"/>
          <w:lang w:val="en"/>
        </w:rPr>
        <w:t xml:space="preserve"> The Standards Revision Committee, with facilitation from Steering Committee, meets for six days (two days virtually and four days in-person) to:  </w:t>
      </w:r>
      <w:r w:rsidRPr="00F66768">
        <w:rPr>
          <w:rStyle w:val="eop"/>
        </w:rPr>
        <w:t> </w:t>
      </w:r>
    </w:p>
    <w:p w14:paraId="739EC39B" w14:textId="77777777" w:rsidR="0062008D" w:rsidRPr="00F66768" w:rsidRDefault="0062008D" w:rsidP="0062008D">
      <w:pPr>
        <w:pStyle w:val="paragraph"/>
        <w:spacing w:before="0" w:beforeAutospacing="0" w:after="0" w:afterAutospacing="0"/>
        <w:textAlignment w:val="baseline"/>
        <w:rPr>
          <w:sz w:val="18"/>
          <w:szCs w:val="18"/>
        </w:rPr>
      </w:pPr>
    </w:p>
    <w:p w14:paraId="681FD600" w14:textId="77777777" w:rsidR="0062008D" w:rsidRPr="00F66768" w:rsidRDefault="0062008D" w:rsidP="0062008D">
      <w:pPr>
        <w:pStyle w:val="paragraph"/>
        <w:numPr>
          <w:ilvl w:val="0"/>
          <w:numId w:val="6"/>
        </w:numPr>
        <w:spacing w:before="0" w:beforeAutospacing="0" w:after="0" w:afterAutospacing="0"/>
        <w:ind w:left="1080" w:firstLine="0"/>
        <w:textAlignment w:val="baseline"/>
      </w:pPr>
      <w:r w:rsidRPr="00F66768">
        <w:rPr>
          <w:rStyle w:val="normaltextrun"/>
        </w:rPr>
        <w:t xml:space="preserve">Review recommendations from SEAB and Department </w:t>
      </w:r>
      <w:proofErr w:type="gramStart"/>
      <w:r w:rsidRPr="00F66768">
        <w:rPr>
          <w:rStyle w:val="normaltextrun"/>
        </w:rPr>
        <w:t>leadership;</w:t>
      </w:r>
      <w:proofErr w:type="gramEnd"/>
      <w:r w:rsidRPr="00F66768">
        <w:rPr>
          <w:rStyle w:val="eop"/>
        </w:rPr>
        <w:t> </w:t>
      </w:r>
    </w:p>
    <w:p w14:paraId="28619FC8" w14:textId="77777777" w:rsidR="0062008D" w:rsidRPr="00F66768" w:rsidRDefault="0062008D" w:rsidP="0062008D">
      <w:pPr>
        <w:pStyle w:val="paragraph"/>
        <w:numPr>
          <w:ilvl w:val="0"/>
          <w:numId w:val="6"/>
        </w:numPr>
        <w:spacing w:before="0" w:beforeAutospacing="0" w:after="0" w:afterAutospacing="0"/>
        <w:ind w:left="1080" w:firstLine="0"/>
        <w:textAlignment w:val="baseline"/>
      </w:pPr>
      <w:r w:rsidRPr="00F66768">
        <w:rPr>
          <w:rStyle w:val="normaltextrun"/>
        </w:rPr>
        <w:t xml:space="preserve">Review a summary of statewide public </w:t>
      </w:r>
      <w:proofErr w:type="gramStart"/>
      <w:r w:rsidRPr="00F66768">
        <w:rPr>
          <w:rStyle w:val="normaltextrun"/>
        </w:rPr>
        <w:t>comment;</w:t>
      </w:r>
      <w:proofErr w:type="gramEnd"/>
      <w:r w:rsidRPr="00F66768">
        <w:rPr>
          <w:rStyle w:val="eop"/>
        </w:rPr>
        <w:t> </w:t>
      </w:r>
    </w:p>
    <w:p w14:paraId="443B9712" w14:textId="77777777" w:rsidR="0062008D" w:rsidRPr="00F66768" w:rsidRDefault="0062008D" w:rsidP="0062008D">
      <w:pPr>
        <w:pStyle w:val="paragraph"/>
        <w:numPr>
          <w:ilvl w:val="0"/>
          <w:numId w:val="3"/>
        </w:numPr>
        <w:tabs>
          <w:tab w:val="clear" w:pos="720"/>
          <w:tab w:val="num" w:pos="1440"/>
        </w:tabs>
        <w:spacing w:before="0" w:beforeAutospacing="0" w:after="0" w:afterAutospacing="0"/>
        <w:ind w:left="1440"/>
        <w:textAlignment w:val="baseline"/>
      </w:pPr>
      <w:r w:rsidRPr="00F66768">
        <w:rPr>
          <w:rStyle w:val="normaltextrun"/>
        </w:rPr>
        <w:t xml:space="preserve">Review national and international documents and reports selected by the Steering Committee; and </w:t>
      </w:r>
      <w:r w:rsidRPr="00F66768">
        <w:rPr>
          <w:rStyle w:val="eop"/>
        </w:rPr>
        <w:t> </w:t>
      </w:r>
    </w:p>
    <w:p w14:paraId="3D1F5818" w14:textId="77777777" w:rsidR="0062008D" w:rsidRPr="00F66768" w:rsidRDefault="0062008D" w:rsidP="0062008D">
      <w:pPr>
        <w:pStyle w:val="paragraph"/>
        <w:numPr>
          <w:ilvl w:val="0"/>
          <w:numId w:val="6"/>
        </w:numPr>
        <w:spacing w:before="0" w:beforeAutospacing="0" w:after="0" w:afterAutospacing="0"/>
        <w:ind w:left="1080" w:firstLine="0"/>
        <w:textAlignment w:val="baseline"/>
      </w:pPr>
      <w:r w:rsidRPr="00F66768">
        <w:rPr>
          <w:rStyle w:val="normaltextrun"/>
        </w:rPr>
        <w:t>Make recommendations for potential revisions to the standards and curriculum framework.</w:t>
      </w:r>
      <w:r w:rsidRPr="00F66768">
        <w:rPr>
          <w:rStyle w:val="eop"/>
        </w:rPr>
        <w:t> </w:t>
      </w:r>
    </w:p>
    <w:p w14:paraId="7683604A"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eop"/>
        </w:rPr>
        <w:t> </w:t>
      </w:r>
    </w:p>
    <w:p w14:paraId="2911F357"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August 2024 through December 2024 </w:t>
      </w:r>
      <w:r w:rsidRPr="00F66768">
        <w:rPr>
          <w:rStyle w:val="normaltextrun"/>
          <w:lang w:val="en"/>
        </w:rPr>
        <w:t> </w:t>
      </w:r>
      <w:r w:rsidRPr="00F66768">
        <w:rPr>
          <w:rStyle w:val="eop"/>
        </w:rPr>
        <w:t> </w:t>
      </w:r>
    </w:p>
    <w:p w14:paraId="30B11F35"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lang w:val="en"/>
        </w:rPr>
        <w:t xml:space="preserve">Department staff prepare a draft of the proposed 2025 </w:t>
      </w:r>
      <w:r w:rsidRPr="00F66768">
        <w:rPr>
          <w:rStyle w:val="normaltextrun"/>
          <w:i/>
          <w:iCs/>
          <w:lang w:val="en"/>
        </w:rPr>
        <w:t>Science Standards of Learning</w:t>
      </w:r>
      <w:r w:rsidRPr="00F66768">
        <w:rPr>
          <w:rStyle w:val="normaltextrun"/>
          <w:lang w:val="en"/>
        </w:rPr>
        <w:t xml:space="preserve"> and 2025 </w:t>
      </w:r>
      <w:r w:rsidRPr="00F66768">
        <w:rPr>
          <w:rStyle w:val="normaltextrun"/>
          <w:i/>
          <w:iCs/>
          <w:lang w:val="en"/>
        </w:rPr>
        <w:t>Science Standards of Learning Curriculum Framework</w:t>
      </w:r>
      <w:r w:rsidRPr="00F66768">
        <w:rPr>
          <w:rStyle w:val="normaltextrun"/>
          <w:lang w:val="en"/>
        </w:rPr>
        <w:t xml:space="preserve"> based upon the work of the Steering and Revision Committees. </w:t>
      </w:r>
      <w:r w:rsidRPr="00F66768">
        <w:rPr>
          <w:rStyle w:val="eop"/>
        </w:rPr>
        <w:t> </w:t>
      </w:r>
    </w:p>
    <w:p w14:paraId="1606FC7D" w14:textId="77777777" w:rsidR="0062008D" w:rsidRPr="00F66768" w:rsidRDefault="0062008D" w:rsidP="00562B90">
      <w:pPr>
        <w:pStyle w:val="paragraph"/>
        <w:keepNext/>
        <w:spacing w:before="0" w:beforeAutospacing="0" w:after="0" w:afterAutospacing="0"/>
        <w:textAlignment w:val="baseline"/>
        <w:rPr>
          <w:sz w:val="18"/>
          <w:szCs w:val="18"/>
        </w:rPr>
      </w:pPr>
      <w:r w:rsidRPr="00F66768">
        <w:rPr>
          <w:rStyle w:val="normaltextrun"/>
          <w:b/>
          <w:bCs/>
          <w:lang w:val="en"/>
        </w:rPr>
        <w:lastRenderedPageBreak/>
        <w:t xml:space="preserve">January 2025 </w:t>
      </w:r>
      <w:r w:rsidRPr="00F66768">
        <w:rPr>
          <w:rStyle w:val="eop"/>
        </w:rPr>
        <w:t> </w:t>
      </w:r>
    </w:p>
    <w:p w14:paraId="2510FEC9" w14:textId="2CC31688" w:rsidR="0062008D" w:rsidRPr="00F66768" w:rsidRDefault="0062008D" w:rsidP="00562B90">
      <w:pPr>
        <w:pStyle w:val="paragraph"/>
        <w:keepNext/>
        <w:spacing w:before="0" w:beforeAutospacing="0" w:after="0" w:afterAutospacing="0"/>
        <w:textAlignment w:val="baseline"/>
        <w:rPr>
          <w:rStyle w:val="eop"/>
        </w:rPr>
      </w:pPr>
      <w:r w:rsidRPr="00F66768">
        <w:rPr>
          <w:rStyle w:val="normaltextrun"/>
          <w:lang w:val="en"/>
        </w:rPr>
        <w:t xml:space="preserve">The Department shares a draft of the proposed 2025 </w:t>
      </w:r>
      <w:r w:rsidRPr="00F66768">
        <w:rPr>
          <w:rStyle w:val="normaltextrun"/>
          <w:i/>
          <w:iCs/>
          <w:lang w:val="en"/>
        </w:rPr>
        <w:t>Science Standards of Learning</w:t>
      </w:r>
      <w:r w:rsidRPr="00F66768">
        <w:rPr>
          <w:rStyle w:val="normaltextrun"/>
          <w:lang w:val="en"/>
        </w:rPr>
        <w:t xml:space="preserve"> and 2025 </w:t>
      </w:r>
      <w:r w:rsidRPr="00F66768">
        <w:rPr>
          <w:rStyle w:val="normaltextrun"/>
          <w:i/>
          <w:iCs/>
          <w:lang w:val="en"/>
        </w:rPr>
        <w:t>Science Standards of Learning Curriculum Framework</w:t>
      </w:r>
      <w:r w:rsidRPr="00F66768">
        <w:rPr>
          <w:rStyle w:val="normaltextrun"/>
          <w:lang w:val="en"/>
        </w:rPr>
        <w:t xml:space="preserve"> with scientists and science educators in institutions of higher education across Virginia and professional organizations that focus on science education for review and comment. </w:t>
      </w:r>
      <w:r w:rsidRPr="00F66768">
        <w:rPr>
          <w:rStyle w:val="eop"/>
        </w:rPr>
        <w:t> </w:t>
      </w:r>
    </w:p>
    <w:p w14:paraId="534437BF" w14:textId="77777777" w:rsidR="0062008D" w:rsidRPr="00F66768" w:rsidRDefault="0062008D" w:rsidP="0062008D">
      <w:pPr>
        <w:pStyle w:val="paragraph"/>
        <w:spacing w:before="0" w:beforeAutospacing="0" w:after="0" w:afterAutospacing="0"/>
        <w:textAlignment w:val="baseline"/>
        <w:rPr>
          <w:sz w:val="18"/>
          <w:szCs w:val="18"/>
        </w:rPr>
      </w:pPr>
    </w:p>
    <w:p w14:paraId="180B216A" w14:textId="7B1B7A24"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 xml:space="preserve">The Department shares a draft of the proposed 2025 </w:t>
      </w:r>
      <w:r w:rsidRPr="00F66768">
        <w:rPr>
          <w:rStyle w:val="normaltextrun"/>
          <w:i/>
          <w:iCs/>
          <w:lang w:val="en"/>
        </w:rPr>
        <w:t>Science Standards of Learning</w:t>
      </w:r>
      <w:r w:rsidRPr="00F66768">
        <w:rPr>
          <w:rStyle w:val="normaltextrun"/>
          <w:lang w:val="en"/>
        </w:rPr>
        <w:t xml:space="preserve"> and 2025 </w:t>
      </w:r>
      <w:r w:rsidRPr="00F66768">
        <w:rPr>
          <w:rStyle w:val="normaltextrun"/>
          <w:i/>
          <w:iCs/>
          <w:lang w:val="en"/>
        </w:rPr>
        <w:t>Science Standards of Learning Curriculum Framework</w:t>
      </w:r>
      <w:r w:rsidRPr="00F66768">
        <w:rPr>
          <w:rStyle w:val="normaltextrun"/>
          <w:lang w:val="en"/>
        </w:rPr>
        <w:t xml:space="preserve"> with representatives of the </w:t>
      </w:r>
      <w:proofErr w:type="gramStart"/>
      <w:r w:rsidRPr="00F66768">
        <w:rPr>
          <w:rStyle w:val="normaltextrun"/>
          <w:lang w:val="en"/>
        </w:rPr>
        <w:t>business  community</w:t>
      </w:r>
      <w:proofErr w:type="gramEnd"/>
      <w:r w:rsidRPr="00F66768">
        <w:rPr>
          <w:rStyle w:val="normaltextrun"/>
          <w:lang w:val="en"/>
        </w:rPr>
        <w:t xml:space="preserve"> for review and comment. </w:t>
      </w:r>
      <w:r w:rsidRPr="00F66768">
        <w:rPr>
          <w:rStyle w:val="eop"/>
        </w:rPr>
        <w:t> </w:t>
      </w:r>
    </w:p>
    <w:p w14:paraId="6829BC86" w14:textId="77777777" w:rsidR="0062008D" w:rsidRPr="00F66768" w:rsidRDefault="0062008D" w:rsidP="0062008D">
      <w:pPr>
        <w:pStyle w:val="paragraph"/>
        <w:spacing w:before="0" w:beforeAutospacing="0" w:after="0" w:afterAutospacing="0"/>
        <w:textAlignment w:val="baseline"/>
        <w:rPr>
          <w:sz w:val="18"/>
          <w:szCs w:val="18"/>
        </w:rPr>
      </w:pPr>
    </w:p>
    <w:p w14:paraId="7E0DA26A" w14:textId="24324DDA"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 xml:space="preserve">The Department meets with the Science Education Advisory Board (SEAB) to seek feedback on the draft of the proposed 2025 </w:t>
      </w:r>
      <w:r w:rsidRPr="00F66768">
        <w:rPr>
          <w:rStyle w:val="normaltextrun"/>
          <w:i/>
          <w:iCs/>
          <w:lang w:val="en"/>
        </w:rPr>
        <w:t>Science Standards of Learning</w:t>
      </w:r>
      <w:r w:rsidRPr="00F66768">
        <w:rPr>
          <w:rStyle w:val="normaltextrun"/>
          <w:lang w:val="en"/>
        </w:rPr>
        <w:t xml:space="preserve"> and 2025 </w:t>
      </w:r>
      <w:r w:rsidRPr="00F66768">
        <w:rPr>
          <w:rStyle w:val="normaltextrun"/>
          <w:i/>
          <w:iCs/>
          <w:lang w:val="en"/>
        </w:rPr>
        <w:t>Science Standards of Learning Curriculum Framework</w:t>
      </w:r>
      <w:r w:rsidRPr="00F66768">
        <w:rPr>
          <w:rStyle w:val="normaltextrun"/>
          <w:lang w:val="en"/>
        </w:rPr>
        <w:t>. </w:t>
      </w:r>
      <w:r w:rsidRPr="00F66768">
        <w:rPr>
          <w:rStyle w:val="eop"/>
        </w:rPr>
        <w:t> </w:t>
      </w:r>
    </w:p>
    <w:p w14:paraId="38E1709F" w14:textId="77777777" w:rsidR="0062008D" w:rsidRPr="00F66768" w:rsidRDefault="0062008D" w:rsidP="0062008D">
      <w:pPr>
        <w:pStyle w:val="paragraph"/>
        <w:spacing w:before="0" w:beforeAutospacing="0" w:after="0" w:afterAutospacing="0"/>
        <w:textAlignment w:val="baseline"/>
        <w:rPr>
          <w:sz w:val="18"/>
          <w:szCs w:val="18"/>
        </w:rPr>
      </w:pPr>
    </w:p>
    <w:p w14:paraId="6C1CC493"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March 2025</w:t>
      </w:r>
      <w:r w:rsidRPr="00F66768">
        <w:rPr>
          <w:rStyle w:val="eop"/>
        </w:rPr>
        <w:t> </w:t>
      </w:r>
    </w:p>
    <w:p w14:paraId="26AE3636" w14:textId="3BAA6817"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 xml:space="preserve">Department staff and the Steering Committee review comments from stakeholder groups representing higher education staff, business community representatives, and the SEAB on the proposed 2025 </w:t>
      </w:r>
      <w:r w:rsidRPr="00F66768">
        <w:rPr>
          <w:rStyle w:val="normaltextrun"/>
          <w:i/>
          <w:iCs/>
          <w:lang w:val="en"/>
        </w:rPr>
        <w:t>Science Standards of Learning</w:t>
      </w:r>
      <w:r w:rsidRPr="00F66768">
        <w:rPr>
          <w:rStyle w:val="normaltextrun"/>
          <w:lang w:val="en"/>
        </w:rPr>
        <w:t xml:space="preserve"> and 2025 </w:t>
      </w:r>
      <w:r w:rsidRPr="00F66768">
        <w:rPr>
          <w:rStyle w:val="normaltextrun"/>
          <w:i/>
          <w:iCs/>
          <w:lang w:val="en"/>
        </w:rPr>
        <w:t>Science Standards of Learning Curriculum Framework</w:t>
      </w:r>
      <w:r w:rsidRPr="00F66768">
        <w:rPr>
          <w:rStyle w:val="normaltextrun"/>
          <w:lang w:val="en"/>
        </w:rPr>
        <w:t xml:space="preserve"> and make revisions. </w:t>
      </w:r>
      <w:r w:rsidRPr="00F66768">
        <w:rPr>
          <w:rStyle w:val="eop"/>
        </w:rPr>
        <w:t> </w:t>
      </w:r>
    </w:p>
    <w:p w14:paraId="13681C84" w14:textId="77777777" w:rsidR="0062008D" w:rsidRPr="00F66768" w:rsidRDefault="0062008D" w:rsidP="0062008D">
      <w:pPr>
        <w:pStyle w:val="paragraph"/>
        <w:spacing w:before="0" w:beforeAutospacing="0" w:after="0" w:afterAutospacing="0"/>
        <w:textAlignment w:val="baseline"/>
        <w:rPr>
          <w:sz w:val="18"/>
          <w:szCs w:val="18"/>
        </w:rPr>
      </w:pPr>
    </w:p>
    <w:p w14:paraId="0462845F"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April 2025</w:t>
      </w:r>
      <w:r w:rsidRPr="00F66768">
        <w:rPr>
          <w:rStyle w:val="eop"/>
        </w:rPr>
        <w:t> </w:t>
      </w:r>
    </w:p>
    <w:p w14:paraId="527CE051" w14:textId="1C1AA57C"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The Department meets with Board members to provide an overview of the development and revision process, summaries of feedback from stakeholders and public comment, summary of how feedback impacted revisions, and initial draft proposed documents prior to the May 2025 Board meeting.</w:t>
      </w:r>
      <w:r w:rsidRPr="00F66768">
        <w:rPr>
          <w:rStyle w:val="eop"/>
        </w:rPr>
        <w:t> </w:t>
      </w:r>
    </w:p>
    <w:p w14:paraId="454B3BFF" w14:textId="72497715" w:rsidR="0062008D" w:rsidRPr="00F66768" w:rsidRDefault="0062008D" w:rsidP="0062008D">
      <w:pPr>
        <w:pStyle w:val="paragraph"/>
        <w:spacing w:before="0" w:beforeAutospacing="0" w:after="0" w:afterAutospacing="0"/>
        <w:textAlignment w:val="baseline"/>
        <w:rPr>
          <w:rStyle w:val="eop"/>
        </w:rPr>
      </w:pPr>
    </w:p>
    <w:p w14:paraId="3D7E12E0"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May 2025</w:t>
      </w:r>
      <w:r w:rsidRPr="00F66768">
        <w:rPr>
          <w:rStyle w:val="eop"/>
        </w:rPr>
        <w:t> </w:t>
      </w:r>
    </w:p>
    <w:p w14:paraId="28A6FD9C" w14:textId="5564B203"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 xml:space="preserve">The Department Science team introduces the draft of the proposed 2025 </w:t>
      </w:r>
      <w:r w:rsidRPr="00F66768">
        <w:rPr>
          <w:rStyle w:val="normaltextrun"/>
          <w:i/>
          <w:iCs/>
          <w:lang w:val="en"/>
        </w:rPr>
        <w:t>Science Standards of Learning</w:t>
      </w:r>
      <w:r w:rsidRPr="00F66768">
        <w:rPr>
          <w:rStyle w:val="normaltextrun"/>
          <w:lang w:val="en"/>
        </w:rPr>
        <w:t xml:space="preserve"> and 2025 </w:t>
      </w:r>
      <w:r w:rsidRPr="00F66768">
        <w:rPr>
          <w:rStyle w:val="normaltextrun"/>
          <w:i/>
          <w:iCs/>
          <w:lang w:val="en"/>
        </w:rPr>
        <w:t>Science Standards of Learning Curriculum Framework</w:t>
      </w:r>
      <w:r w:rsidRPr="00F66768">
        <w:rPr>
          <w:rStyle w:val="normaltextrun"/>
          <w:lang w:val="en"/>
        </w:rPr>
        <w:t xml:space="preserve"> to the Board.  </w:t>
      </w:r>
      <w:r w:rsidRPr="00F66768">
        <w:rPr>
          <w:rStyle w:val="eop"/>
        </w:rPr>
        <w:t> </w:t>
      </w:r>
    </w:p>
    <w:p w14:paraId="130E11C2" w14:textId="77777777" w:rsidR="0062008D" w:rsidRPr="00F66768" w:rsidRDefault="0062008D" w:rsidP="0062008D">
      <w:pPr>
        <w:pStyle w:val="paragraph"/>
        <w:spacing w:before="0" w:beforeAutospacing="0" w:after="0" w:afterAutospacing="0"/>
        <w:textAlignment w:val="baseline"/>
        <w:rPr>
          <w:sz w:val="18"/>
          <w:szCs w:val="18"/>
        </w:rPr>
      </w:pPr>
    </w:p>
    <w:p w14:paraId="295C022B"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June 2025</w:t>
      </w:r>
      <w:r w:rsidRPr="00F66768">
        <w:rPr>
          <w:rStyle w:val="eop"/>
        </w:rPr>
        <w:t> </w:t>
      </w:r>
    </w:p>
    <w:p w14:paraId="49CC03D0" w14:textId="1DCBEBD6"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 xml:space="preserve">The Department presents the draft of the proposed 2025 </w:t>
      </w:r>
      <w:r w:rsidRPr="00F66768">
        <w:rPr>
          <w:rStyle w:val="normaltextrun"/>
          <w:i/>
          <w:iCs/>
          <w:lang w:val="en"/>
        </w:rPr>
        <w:t>Science Standards of Learning</w:t>
      </w:r>
      <w:r w:rsidRPr="00F66768">
        <w:rPr>
          <w:rStyle w:val="normaltextrun"/>
          <w:lang w:val="en"/>
        </w:rPr>
        <w:t xml:space="preserve"> and 2025 </w:t>
      </w:r>
      <w:r w:rsidRPr="00F66768">
        <w:rPr>
          <w:rStyle w:val="normaltextrun"/>
          <w:i/>
          <w:iCs/>
          <w:lang w:val="en"/>
        </w:rPr>
        <w:t>Science Standards of Learning Curriculum Framework</w:t>
      </w:r>
      <w:r w:rsidRPr="00F66768">
        <w:rPr>
          <w:rStyle w:val="normaltextrun"/>
          <w:lang w:val="en"/>
        </w:rPr>
        <w:t xml:space="preserve"> to the Board for first review. </w:t>
      </w:r>
      <w:r w:rsidRPr="00F66768">
        <w:rPr>
          <w:rStyle w:val="eop"/>
        </w:rPr>
        <w:t> </w:t>
      </w:r>
    </w:p>
    <w:p w14:paraId="33233899" w14:textId="77777777" w:rsidR="0062008D" w:rsidRPr="00F66768" w:rsidRDefault="0062008D" w:rsidP="0062008D">
      <w:pPr>
        <w:pStyle w:val="paragraph"/>
        <w:spacing w:before="0" w:beforeAutospacing="0" w:after="0" w:afterAutospacing="0"/>
        <w:textAlignment w:val="baseline"/>
        <w:rPr>
          <w:sz w:val="18"/>
          <w:szCs w:val="18"/>
        </w:rPr>
      </w:pPr>
    </w:p>
    <w:p w14:paraId="32BB1463" w14:textId="693F26D6"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 xml:space="preserve">The Board will conduct public hearings and facilitate a process for submitting public comment on the proposed 2025 </w:t>
      </w:r>
      <w:r w:rsidRPr="00F66768">
        <w:rPr>
          <w:rStyle w:val="normaltextrun"/>
          <w:i/>
          <w:iCs/>
          <w:lang w:val="en"/>
        </w:rPr>
        <w:t>Science Standards of Learning</w:t>
      </w:r>
      <w:r w:rsidRPr="00F66768">
        <w:rPr>
          <w:rStyle w:val="normaltextrun"/>
          <w:lang w:val="en"/>
        </w:rPr>
        <w:t xml:space="preserve"> and 2025 </w:t>
      </w:r>
      <w:r w:rsidRPr="00F66768">
        <w:rPr>
          <w:rStyle w:val="normaltextrun"/>
          <w:i/>
          <w:iCs/>
          <w:lang w:val="en"/>
        </w:rPr>
        <w:t>Science Standards of Learning Curriculum Framework</w:t>
      </w:r>
      <w:r w:rsidRPr="00F66768">
        <w:rPr>
          <w:rStyle w:val="normaltextrun"/>
          <w:lang w:val="en"/>
        </w:rPr>
        <w:t>. A subsequent Superintendent’s Memorandum will provide the schedule for the Board’s public hearings and opportunities to submit public comments. The public comment period will be active for 90 days due to the volume of documents and content to be reviewed, and to allow flexibility for stakeholders during the summer months. </w:t>
      </w:r>
      <w:r w:rsidRPr="00F66768">
        <w:rPr>
          <w:rStyle w:val="eop"/>
        </w:rPr>
        <w:t> </w:t>
      </w:r>
    </w:p>
    <w:p w14:paraId="36C1D71B" w14:textId="77777777" w:rsidR="0062008D" w:rsidRPr="00F66768" w:rsidRDefault="0062008D" w:rsidP="0062008D">
      <w:pPr>
        <w:pStyle w:val="paragraph"/>
        <w:spacing w:before="0" w:beforeAutospacing="0" w:after="0" w:afterAutospacing="0"/>
        <w:textAlignment w:val="baseline"/>
        <w:rPr>
          <w:sz w:val="18"/>
          <w:szCs w:val="18"/>
        </w:rPr>
      </w:pPr>
    </w:p>
    <w:p w14:paraId="4E09DAED"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August 2025 through September 2025</w:t>
      </w:r>
      <w:r w:rsidRPr="00F66768">
        <w:rPr>
          <w:rStyle w:val="eop"/>
        </w:rPr>
        <w:t> </w:t>
      </w:r>
    </w:p>
    <w:p w14:paraId="6B20A271" w14:textId="4565E7D9"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 xml:space="preserve">In-person and virtual public hearings will be held as prescribed by the Board at several locations in Virginia. These public hearings will provide parents, educators, and other stakeholders the opportunity to provide feedback needed to inform revisions to the proposed 2025 </w:t>
      </w:r>
      <w:r w:rsidRPr="00F66768">
        <w:rPr>
          <w:rStyle w:val="normaltextrun"/>
          <w:i/>
          <w:iCs/>
          <w:lang w:val="en"/>
        </w:rPr>
        <w:t>Science Standards of Learning</w:t>
      </w:r>
      <w:r w:rsidRPr="00F66768">
        <w:rPr>
          <w:rStyle w:val="normaltextrun"/>
          <w:lang w:val="en"/>
        </w:rPr>
        <w:t xml:space="preserve"> and the 2025</w:t>
      </w:r>
      <w:r w:rsidRPr="00F66768">
        <w:rPr>
          <w:rStyle w:val="normaltextrun"/>
          <w:i/>
          <w:iCs/>
          <w:lang w:val="en"/>
        </w:rPr>
        <w:t xml:space="preserve"> Science Standards Learning Curriculum Framework</w:t>
      </w:r>
      <w:r w:rsidRPr="00F66768">
        <w:rPr>
          <w:rStyle w:val="normaltextrun"/>
          <w:lang w:val="en"/>
        </w:rPr>
        <w:t>.</w:t>
      </w:r>
      <w:r w:rsidRPr="00F66768">
        <w:rPr>
          <w:rStyle w:val="eop"/>
        </w:rPr>
        <w:t> </w:t>
      </w:r>
    </w:p>
    <w:p w14:paraId="717C3CC8" w14:textId="77777777" w:rsidR="0062008D" w:rsidRPr="00F66768" w:rsidRDefault="0062008D" w:rsidP="0062008D">
      <w:pPr>
        <w:pStyle w:val="paragraph"/>
        <w:spacing w:before="0" w:beforeAutospacing="0" w:after="0" w:afterAutospacing="0"/>
        <w:textAlignment w:val="baseline"/>
        <w:rPr>
          <w:sz w:val="18"/>
          <w:szCs w:val="18"/>
        </w:rPr>
      </w:pPr>
    </w:p>
    <w:p w14:paraId="5E04BBEA" w14:textId="77777777" w:rsidR="0062008D" w:rsidRPr="00F66768" w:rsidRDefault="0062008D" w:rsidP="0062008D">
      <w:pPr>
        <w:pStyle w:val="paragraph"/>
        <w:keepNext/>
        <w:spacing w:before="0" w:beforeAutospacing="0" w:after="0" w:afterAutospacing="0"/>
        <w:textAlignment w:val="baseline"/>
        <w:rPr>
          <w:sz w:val="18"/>
          <w:szCs w:val="18"/>
        </w:rPr>
      </w:pPr>
      <w:r w:rsidRPr="00F66768">
        <w:rPr>
          <w:rStyle w:val="normaltextrun"/>
          <w:b/>
          <w:bCs/>
          <w:lang w:val="en"/>
        </w:rPr>
        <w:lastRenderedPageBreak/>
        <w:t>October 2025</w:t>
      </w:r>
      <w:r w:rsidRPr="00F66768">
        <w:rPr>
          <w:rStyle w:val="eop"/>
        </w:rPr>
        <w:t> </w:t>
      </w:r>
    </w:p>
    <w:p w14:paraId="76A9EB61" w14:textId="5457E57A" w:rsidR="0062008D" w:rsidRPr="00F66768" w:rsidRDefault="0062008D" w:rsidP="0062008D">
      <w:pPr>
        <w:pStyle w:val="paragraph"/>
        <w:keepNext/>
        <w:spacing w:before="0" w:beforeAutospacing="0" w:after="0" w:afterAutospacing="0"/>
        <w:textAlignment w:val="baseline"/>
        <w:rPr>
          <w:rStyle w:val="eop"/>
        </w:rPr>
      </w:pPr>
      <w:r w:rsidRPr="00F66768">
        <w:rPr>
          <w:rStyle w:val="normaltextrun"/>
          <w:lang w:val="en"/>
        </w:rPr>
        <w:t>Department staff reviews statewide public comment and make edits, as necessary.  </w:t>
      </w:r>
      <w:r w:rsidRPr="00F66768">
        <w:rPr>
          <w:rStyle w:val="eop"/>
        </w:rPr>
        <w:t> </w:t>
      </w:r>
    </w:p>
    <w:p w14:paraId="4B0B61FF" w14:textId="77777777" w:rsidR="0062008D" w:rsidRPr="00F66768" w:rsidRDefault="0062008D" w:rsidP="0062008D">
      <w:pPr>
        <w:pStyle w:val="paragraph"/>
        <w:spacing w:before="0" w:beforeAutospacing="0" w:after="0" w:afterAutospacing="0"/>
        <w:textAlignment w:val="baseline"/>
        <w:rPr>
          <w:sz w:val="18"/>
          <w:szCs w:val="18"/>
        </w:rPr>
      </w:pPr>
    </w:p>
    <w:p w14:paraId="6FB7CD3D"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November 2025</w:t>
      </w:r>
      <w:r w:rsidRPr="00F66768">
        <w:rPr>
          <w:rStyle w:val="eop"/>
        </w:rPr>
        <w:t> </w:t>
      </w:r>
    </w:p>
    <w:p w14:paraId="794997AA" w14:textId="15DFCD71"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 xml:space="preserve">The Department meets with the SEAB to seek feedback on the revised proposed 2025 </w:t>
      </w:r>
      <w:r w:rsidRPr="00F66768">
        <w:rPr>
          <w:rStyle w:val="normaltextrun"/>
          <w:i/>
          <w:iCs/>
          <w:lang w:val="en"/>
        </w:rPr>
        <w:t>Science Standards of Learning</w:t>
      </w:r>
      <w:r w:rsidRPr="00F66768">
        <w:rPr>
          <w:rStyle w:val="normaltextrun"/>
          <w:lang w:val="en"/>
        </w:rPr>
        <w:t xml:space="preserve"> and 2025 </w:t>
      </w:r>
      <w:r w:rsidRPr="00F66768">
        <w:rPr>
          <w:rStyle w:val="normaltextrun"/>
          <w:i/>
          <w:iCs/>
          <w:lang w:val="en"/>
        </w:rPr>
        <w:t>Science Standards of Learning Curriculum Framework</w:t>
      </w:r>
      <w:r w:rsidRPr="00F66768">
        <w:rPr>
          <w:rStyle w:val="normaltextrun"/>
          <w:lang w:val="en"/>
        </w:rPr>
        <w:t>.  </w:t>
      </w:r>
      <w:r w:rsidRPr="00F66768">
        <w:rPr>
          <w:rStyle w:val="eop"/>
        </w:rPr>
        <w:t> </w:t>
      </w:r>
    </w:p>
    <w:p w14:paraId="45D915D5" w14:textId="77777777" w:rsidR="0062008D" w:rsidRPr="00F66768" w:rsidRDefault="0062008D" w:rsidP="0062008D">
      <w:pPr>
        <w:pStyle w:val="paragraph"/>
        <w:spacing w:before="0" w:beforeAutospacing="0" w:after="0" w:afterAutospacing="0"/>
        <w:textAlignment w:val="baseline"/>
        <w:rPr>
          <w:sz w:val="18"/>
          <w:szCs w:val="18"/>
        </w:rPr>
      </w:pPr>
    </w:p>
    <w:p w14:paraId="174C545D"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December 2025</w:t>
      </w:r>
      <w:r w:rsidRPr="00F66768">
        <w:rPr>
          <w:rStyle w:val="eop"/>
        </w:rPr>
        <w:t> </w:t>
      </w:r>
    </w:p>
    <w:p w14:paraId="664D3426" w14:textId="3427658B"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 xml:space="preserve">The Superintendent of Public Instruction presents the proposed 2025 </w:t>
      </w:r>
      <w:r w:rsidRPr="00F66768">
        <w:rPr>
          <w:rStyle w:val="normaltextrun"/>
          <w:i/>
          <w:iCs/>
          <w:lang w:val="en"/>
        </w:rPr>
        <w:t>Science Standards of Learning</w:t>
      </w:r>
      <w:r w:rsidRPr="00F66768">
        <w:rPr>
          <w:rStyle w:val="normaltextrun"/>
          <w:lang w:val="en"/>
        </w:rPr>
        <w:t xml:space="preserve"> and 2025 </w:t>
      </w:r>
      <w:r w:rsidRPr="00F66768">
        <w:rPr>
          <w:rStyle w:val="normaltextrun"/>
          <w:i/>
          <w:iCs/>
          <w:lang w:val="en"/>
        </w:rPr>
        <w:t>Science Standards of Learning Curriculum Framework</w:t>
      </w:r>
      <w:r w:rsidRPr="00F66768">
        <w:rPr>
          <w:rStyle w:val="normaltextrun"/>
          <w:lang w:val="en"/>
        </w:rPr>
        <w:t xml:space="preserve"> to the Board for final review and adoption. The Department posts the final documents on its website. </w:t>
      </w:r>
      <w:r w:rsidRPr="00F66768">
        <w:rPr>
          <w:rStyle w:val="eop"/>
        </w:rPr>
        <w:t> </w:t>
      </w:r>
    </w:p>
    <w:p w14:paraId="666F652D" w14:textId="77777777" w:rsidR="0062008D" w:rsidRPr="00F66768" w:rsidRDefault="0062008D" w:rsidP="0062008D">
      <w:pPr>
        <w:pStyle w:val="paragraph"/>
        <w:spacing w:before="0" w:beforeAutospacing="0" w:after="0" w:afterAutospacing="0"/>
        <w:textAlignment w:val="baseline"/>
        <w:rPr>
          <w:sz w:val="18"/>
          <w:szCs w:val="18"/>
        </w:rPr>
      </w:pPr>
    </w:p>
    <w:p w14:paraId="3AD670C5"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May 2026</w:t>
      </w:r>
      <w:r w:rsidRPr="00F66768">
        <w:rPr>
          <w:rStyle w:val="eop"/>
        </w:rPr>
        <w:t> </w:t>
      </w:r>
    </w:p>
    <w:p w14:paraId="4FB0FCAC" w14:textId="5A896DD3"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 xml:space="preserve">Department staff provide a crosswalk between the 2018 </w:t>
      </w:r>
      <w:r w:rsidRPr="00F66768">
        <w:rPr>
          <w:rStyle w:val="normaltextrun"/>
          <w:i/>
          <w:iCs/>
          <w:lang w:val="en"/>
        </w:rPr>
        <w:t>Science Standards of Learning</w:t>
      </w:r>
      <w:r w:rsidRPr="00F66768">
        <w:rPr>
          <w:rStyle w:val="normaltextrun"/>
          <w:lang w:val="en"/>
        </w:rPr>
        <w:t xml:space="preserve"> and the 2025 </w:t>
      </w:r>
      <w:r w:rsidRPr="00F66768">
        <w:rPr>
          <w:rStyle w:val="normaltextrun"/>
          <w:i/>
          <w:iCs/>
          <w:lang w:val="en"/>
        </w:rPr>
        <w:t>Science Standards of Learning</w:t>
      </w:r>
      <w:r w:rsidRPr="00F66768">
        <w:rPr>
          <w:rStyle w:val="normaltextrun"/>
          <w:lang w:val="en"/>
        </w:rPr>
        <w:t>. </w:t>
      </w:r>
      <w:r w:rsidRPr="00F66768">
        <w:rPr>
          <w:rStyle w:val="eop"/>
        </w:rPr>
        <w:t> </w:t>
      </w:r>
    </w:p>
    <w:p w14:paraId="654728DE" w14:textId="77777777" w:rsidR="0062008D" w:rsidRPr="00F66768" w:rsidRDefault="0062008D" w:rsidP="0062008D">
      <w:pPr>
        <w:pStyle w:val="paragraph"/>
        <w:spacing w:before="0" w:beforeAutospacing="0" w:after="0" w:afterAutospacing="0"/>
        <w:textAlignment w:val="baseline"/>
        <w:rPr>
          <w:sz w:val="18"/>
          <w:szCs w:val="18"/>
        </w:rPr>
      </w:pPr>
    </w:p>
    <w:p w14:paraId="53DA3AC9"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January 2026 through July 2026</w:t>
      </w:r>
      <w:r w:rsidRPr="00F66768">
        <w:rPr>
          <w:rStyle w:val="eop"/>
        </w:rPr>
        <w:t> </w:t>
      </w:r>
    </w:p>
    <w:p w14:paraId="760E04DC" w14:textId="75F7B818"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School divisions incorporate the new standards into local written curricula for inclusion in the taught curricula during the 2026-2027 school year.</w:t>
      </w:r>
      <w:r w:rsidRPr="00F66768">
        <w:rPr>
          <w:rStyle w:val="eop"/>
        </w:rPr>
        <w:t> </w:t>
      </w:r>
    </w:p>
    <w:p w14:paraId="3B5E5CB1" w14:textId="2E16C267" w:rsidR="0062008D" w:rsidRPr="00F66768" w:rsidRDefault="0062008D" w:rsidP="0062008D">
      <w:pPr>
        <w:pStyle w:val="paragraph"/>
        <w:spacing w:before="0" w:beforeAutospacing="0" w:after="0" w:afterAutospacing="0"/>
        <w:textAlignment w:val="baseline"/>
        <w:rPr>
          <w:rStyle w:val="eop"/>
        </w:rPr>
      </w:pPr>
    </w:p>
    <w:p w14:paraId="55026881"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2026-2027 Crosswalk Year</w:t>
      </w:r>
      <w:r w:rsidRPr="00F66768">
        <w:rPr>
          <w:rStyle w:val="eop"/>
        </w:rPr>
        <w:t> </w:t>
      </w:r>
    </w:p>
    <w:p w14:paraId="5870016A" w14:textId="5D8BA35A" w:rsidR="0062008D" w:rsidRPr="00F66768" w:rsidRDefault="0062008D" w:rsidP="0062008D">
      <w:pPr>
        <w:pStyle w:val="paragraph"/>
        <w:spacing w:before="0" w:beforeAutospacing="0" w:after="0" w:afterAutospacing="0"/>
        <w:textAlignment w:val="baseline"/>
        <w:rPr>
          <w:rStyle w:val="eop"/>
        </w:rPr>
      </w:pPr>
      <w:r w:rsidRPr="00F66768">
        <w:rPr>
          <w:rStyle w:val="normaltextrun"/>
          <w:lang w:val="en"/>
        </w:rPr>
        <w:t xml:space="preserve">2018 </w:t>
      </w:r>
      <w:r w:rsidRPr="00F66768">
        <w:rPr>
          <w:rStyle w:val="normaltextrun"/>
          <w:i/>
          <w:iCs/>
          <w:lang w:val="en"/>
        </w:rPr>
        <w:t>Science Standards of Learning</w:t>
      </w:r>
      <w:r w:rsidRPr="00F66768">
        <w:rPr>
          <w:rStyle w:val="normaltextrun"/>
          <w:lang w:val="en"/>
        </w:rPr>
        <w:t xml:space="preserve"> and 2025 </w:t>
      </w:r>
      <w:r w:rsidRPr="00F66768">
        <w:rPr>
          <w:rStyle w:val="normaltextrun"/>
          <w:i/>
          <w:iCs/>
          <w:lang w:val="en"/>
        </w:rPr>
        <w:t>Science Standards of Learning</w:t>
      </w:r>
      <w:r w:rsidRPr="00F66768">
        <w:rPr>
          <w:rStyle w:val="normaltextrun"/>
          <w:lang w:val="en"/>
        </w:rPr>
        <w:t xml:space="preserve"> included in the written and taught curricula. SOL assessments in spring 2027 measure the 2018 </w:t>
      </w:r>
      <w:r w:rsidRPr="00F66768">
        <w:rPr>
          <w:rStyle w:val="normaltextrun"/>
          <w:i/>
          <w:iCs/>
          <w:lang w:val="en"/>
        </w:rPr>
        <w:t>Science Standards of Learning</w:t>
      </w:r>
      <w:r w:rsidRPr="00F66768">
        <w:rPr>
          <w:rStyle w:val="normaltextrun"/>
          <w:lang w:val="en"/>
        </w:rPr>
        <w:t xml:space="preserve"> and include field test items measuring the 2025 </w:t>
      </w:r>
      <w:r w:rsidRPr="00F66768">
        <w:rPr>
          <w:rStyle w:val="normaltextrun"/>
          <w:i/>
          <w:iCs/>
          <w:lang w:val="en"/>
        </w:rPr>
        <w:t>Science Standards of Learning</w:t>
      </w:r>
      <w:r w:rsidRPr="00F66768">
        <w:rPr>
          <w:rStyle w:val="normaltextrun"/>
          <w:lang w:val="en"/>
        </w:rPr>
        <w:t>.  </w:t>
      </w:r>
      <w:r w:rsidRPr="00F66768">
        <w:rPr>
          <w:rStyle w:val="eop"/>
        </w:rPr>
        <w:t> </w:t>
      </w:r>
    </w:p>
    <w:p w14:paraId="51069DF1" w14:textId="77777777" w:rsidR="0062008D" w:rsidRPr="00F66768" w:rsidRDefault="0062008D" w:rsidP="0062008D">
      <w:pPr>
        <w:pStyle w:val="paragraph"/>
        <w:spacing w:before="0" w:beforeAutospacing="0" w:after="0" w:afterAutospacing="0"/>
        <w:textAlignment w:val="baseline"/>
        <w:rPr>
          <w:sz w:val="18"/>
          <w:szCs w:val="18"/>
        </w:rPr>
      </w:pPr>
    </w:p>
    <w:p w14:paraId="5BF33691"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b/>
          <w:bCs/>
          <w:lang w:val="en"/>
        </w:rPr>
        <w:t>2027-2028 School Year Full-implementation Year</w:t>
      </w:r>
      <w:r w:rsidRPr="00F66768">
        <w:rPr>
          <w:rStyle w:val="eop"/>
        </w:rPr>
        <w:t> </w:t>
      </w:r>
    </w:p>
    <w:p w14:paraId="1C814A92"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normaltextrun"/>
          <w:lang w:val="en"/>
        </w:rPr>
        <w:t xml:space="preserve">Written and taught curricula reflect the 2025 </w:t>
      </w:r>
      <w:r w:rsidRPr="00F66768">
        <w:rPr>
          <w:rStyle w:val="normaltextrun"/>
          <w:i/>
          <w:iCs/>
          <w:lang w:val="en"/>
        </w:rPr>
        <w:t>Science Standards of Learning</w:t>
      </w:r>
      <w:r w:rsidRPr="00F66768">
        <w:rPr>
          <w:rStyle w:val="normaltextrun"/>
          <w:lang w:val="en"/>
        </w:rPr>
        <w:t xml:space="preserve">. Standards of Learning assessments measure the 2025 </w:t>
      </w:r>
      <w:r w:rsidRPr="00F66768">
        <w:rPr>
          <w:rStyle w:val="normaltextrun"/>
          <w:i/>
          <w:iCs/>
          <w:lang w:val="en"/>
        </w:rPr>
        <w:t>Science Standards of Learning</w:t>
      </w:r>
      <w:r w:rsidRPr="00F66768">
        <w:rPr>
          <w:rStyle w:val="normaltextrun"/>
          <w:lang w:val="en"/>
        </w:rPr>
        <w:t>.</w:t>
      </w:r>
      <w:r w:rsidRPr="00F66768">
        <w:rPr>
          <w:rStyle w:val="eop"/>
        </w:rPr>
        <w:t> </w:t>
      </w:r>
    </w:p>
    <w:p w14:paraId="27167A1D" w14:textId="77777777" w:rsidR="0062008D" w:rsidRPr="00F66768" w:rsidRDefault="0062008D" w:rsidP="0062008D">
      <w:pPr>
        <w:pStyle w:val="paragraph"/>
        <w:spacing w:before="0" w:beforeAutospacing="0" w:after="0" w:afterAutospacing="0"/>
        <w:textAlignment w:val="baseline"/>
        <w:rPr>
          <w:sz w:val="18"/>
          <w:szCs w:val="18"/>
        </w:rPr>
      </w:pPr>
      <w:r w:rsidRPr="00F66768">
        <w:rPr>
          <w:rStyle w:val="eop"/>
        </w:rPr>
        <w:t> </w:t>
      </w:r>
    </w:p>
    <w:p w14:paraId="35C79A5A" w14:textId="77777777" w:rsidR="00762241" w:rsidRPr="00F66768" w:rsidRDefault="00A7699A">
      <w:pPr>
        <w:rPr>
          <w:rFonts w:ascii="Times New Roman" w:hAnsi="Times New Roman" w:cs="Times New Roman"/>
        </w:rPr>
      </w:pPr>
    </w:p>
    <w:sectPr w:rsidR="00762241" w:rsidRPr="00F66768" w:rsidSect="00562B9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23AC" w14:textId="77777777" w:rsidR="00562B90" w:rsidRDefault="00562B90" w:rsidP="00562B90">
      <w:pPr>
        <w:spacing w:after="0" w:line="240" w:lineRule="auto"/>
      </w:pPr>
      <w:r>
        <w:separator/>
      </w:r>
    </w:p>
  </w:endnote>
  <w:endnote w:type="continuationSeparator" w:id="0">
    <w:p w14:paraId="1CD4DEDC" w14:textId="77777777" w:rsidR="00562B90" w:rsidRDefault="00562B90" w:rsidP="0056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502105"/>
      <w:docPartObj>
        <w:docPartGallery w:val="Page Numbers (Bottom of Page)"/>
        <w:docPartUnique/>
      </w:docPartObj>
    </w:sdtPr>
    <w:sdtEndPr>
      <w:rPr>
        <w:noProof/>
      </w:rPr>
    </w:sdtEndPr>
    <w:sdtContent>
      <w:p w14:paraId="14079EA1" w14:textId="47BE771B" w:rsidR="00562B90" w:rsidRDefault="00562B90" w:rsidP="00562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33B1" w14:textId="77777777" w:rsidR="00562B90" w:rsidRDefault="00562B90" w:rsidP="00562B90">
      <w:pPr>
        <w:spacing w:after="0" w:line="240" w:lineRule="auto"/>
      </w:pPr>
      <w:r>
        <w:separator/>
      </w:r>
    </w:p>
  </w:footnote>
  <w:footnote w:type="continuationSeparator" w:id="0">
    <w:p w14:paraId="43226B7D" w14:textId="77777777" w:rsidR="00562B90" w:rsidRDefault="00562B90" w:rsidP="00562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13E29"/>
    <w:multiLevelType w:val="multilevel"/>
    <w:tmpl w:val="BB64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33CCB"/>
    <w:multiLevelType w:val="multilevel"/>
    <w:tmpl w:val="E486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D34E2"/>
    <w:multiLevelType w:val="multilevel"/>
    <w:tmpl w:val="F200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E907F7"/>
    <w:multiLevelType w:val="multilevel"/>
    <w:tmpl w:val="6E00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F21B13"/>
    <w:multiLevelType w:val="multilevel"/>
    <w:tmpl w:val="B6B4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C61283"/>
    <w:multiLevelType w:val="multilevel"/>
    <w:tmpl w:val="E078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8D"/>
    <w:rsid w:val="00562B90"/>
    <w:rsid w:val="0062008D"/>
    <w:rsid w:val="00841862"/>
    <w:rsid w:val="009B2225"/>
    <w:rsid w:val="00A7699A"/>
    <w:rsid w:val="00B94288"/>
    <w:rsid w:val="00C01F60"/>
    <w:rsid w:val="00CC7AFE"/>
    <w:rsid w:val="00F6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F58B"/>
  <w15:chartTrackingRefBased/>
  <w15:docId w15:val="{9A32D0A1-A7F2-4586-AE55-0BDB3168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aragraph"/>
    <w:next w:val="Normal"/>
    <w:link w:val="Heading1Char"/>
    <w:uiPriority w:val="9"/>
    <w:qFormat/>
    <w:rsid w:val="00F66768"/>
    <w:pPr>
      <w:spacing w:before="0" w:beforeAutospacing="0" w:after="0" w:afterAutospacing="0"/>
      <w:jc w:val="center"/>
      <w:textAlignment w:val="baseline"/>
      <w:outlineLvl w:val="0"/>
    </w:pPr>
    <w:rPr>
      <w:b/>
      <w:bCs/>
      <w:sz w:val="28"/>
      <w:szCs w:val="28"/>
      <w:lang w:val="en"/>
    </w:rPr>
  </w:style>
  <w:style w:type="paragraph" w:styleId="Heading2">
    <w:name w:val="heading 2"/>
    <w:basedOn w:val="Heading1"/>
    <w:next w:val="Normal"/>
    <w:link w:val="Heading2Char"/>
    <w:uiPriority w:val="9"/>
    <w:unhideWhenUsed/>
    <w:qFormat/>
    <w:rsid w:val="00F66768"/>
    <w:pPr>
      <w:spacing w:after="200" w:line="276" w:lineRule="auto"/>
      <w:outlineLvl w:val="1"/>
    </w:pPr>
  </w:style>
  <w:style w:type="paragraph" w:styleId="Heading3">
    <w:name w:val="heading 3"/>
    <w:basedOn w:val="Heading2"/>
    <w:next w:val="Normal"/>
    <w:link w:val="Heading3Char"/>
    <w:uiPriority w:val="9"/>
    <w:unhideWhenUsed/>
    <w:qFormat/>
    <w:rsid w:val="00F66768"/>
    <w:pPr>
      <w:spacing w:after="60"/>
      <w:jc w:val="lef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200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2008D"/>
  </w:style>
  <w:style w:type="character" w:customStyle="1" w:styleId="normaltextrun">
    <w:name w:val="normaltextrun"/>
    <w:basedOn w:val="DefaultParagraphFont"/>
    <w:rsid w:val="0062008D"/>
  </w:style>
  <w:style w:type="character" w:customStyle="1" w:styleId="pagebreaktextspan">
    <w:name w:val="pagebreaktextspan"/>
    <w:basedOn w:val="DefaultParagraphFont"/>
    <w:rsid w:val="0062008D"/>
  </w:style>
  <w:style w:type="character" w:customStyle="1" w:styleId="scxw195488898">
    <w:name w:val="scxw195488898"/>
    <w:basedOn w:val="DefaultParagraphFont"/>
    <w:rsid w:val="0062008D"/>
  </w:style>
  <w:style w:type="character" w:customStyle="1" w:styleId="Heading1Char">
    <w:name w:val="Heading 1 Char"/>
    <w:basedOn w:val="DefaultParagraphFont"/>
    <w:link w:val="Heading1"/>
    <w:uiPriority w:val="9"/>
    <w:rsid w:val="00F66768"/>
    <w:rPr>
      <w:rFonts w:ascii="Times New Roman" w:eastAsia="Times New Roman" w:hAnsi="Times New Roman" w:cs="Times New Roman"/>
      <w:b/>
      <w:bCs/>
      <w:sz w:val="28"/>
      <w:szCs w:val="28"/>
      <w:lang w:val="en"/>
    </w:rPr>
  </w:style>
  <w:style w:type="character" w:customStyle="1" w:styleId="Heading2Char">
    <w:name w:val="Heading 2 Char"/>
    <w:basedOn w:val="DefaultParagraphFont"/>
    <w:link w:val="Heading2"/>
    <w:uiPriority w:val="9"/>
    <w:rsid w:val="00F66768"/>
    <w:rPr>
      <w:rFonts w:ascii="Times New Roman" w:eastAsia="Times New Roman" w:hAnsi="Times New Roman" w:cs="Times New Roman"/>
      <w:b/>
      <w:bCs/>
      <w:sz w:val="28"/>
      <w:szCs w:val="28"/>
      <w:lang w:val="en"/>
    </w:rPr>
  </w:style>
  <w:style w:type="character" w:customStyle="1" w:styleId="Heading3Char">
    <w:name w:val="Heading 3 Char"/>
    <w:basedOn w:val="DefaultParagraphFont"/>
    <w:link w:val="Heading3"/>
    <w:uiPriority w:val="9"/>
    <w:rsid w:val="00F66768"/>
    <w:rPr>
      <w:rFonts w:ascii="Times New Roman" w:eastAsia="Times New Roman" w:hAnsi="Times New Roman" w:cs="Times New Roman"/>
      <w:b/>
      <w:bCs/>
      <w:sz w:val="24"/>
      <w:szCs w:val="24"/>
      <w:lang w:val="en"/>
    </w:rPr>
  </w:style>
  <w:style w:type="paragraph" w:styleId="Header">
    <w:name w:val="header"/>
    <w:basedOn w:val="Normal"/>
    <w:link w:val="HeaderChar"/>
    <w:uiPriority w:val="99"/>
    <w:unhideWhenUsed/>
    <w:rsid w:val="00562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B90"/>
  </w:style>
  <w:style w:type="paragraph" w:styleId="Footer">
    <w:name w:val="footer"/>
    <w:basedOn w:val="Normal"/>
    <w:link w:val="FooterChar"/>
    <w:uiPriority w:val="99"/>
    <w:unhideWhenUsed/>
    <w:rsid w:val="00562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99850">
      <w:bodyDiv w:val="1"/>
      <w:marLeft w:val="0"/>
      <w:marRight w:val="0"/>
      <w:marTop w:val="0"/>
      <w:marBottom w:val="0"/>
      <w:divBdr>
        <w:top w:val="none" w:sz="0" w:space="0" w:color="auto"/>
        <w:left w:val="none" w:sz="0" w:space="0" w:color="auto"/>
        <w:bottom w:val="none" w:sz="0" w:space="0" w:color="auto"/>
        <w:right w:val="none" w:sz="0" w:space="0" w:color="auto"/>
      </w:divBdr>
      <w:divsChild>
        <w:div w:id="871652039">
          <w:marLeft w:val="0"/>
          <w:marRight w:val="0"/>
          <w:marTop w:val="0"/>
          <w:marBottom w:val="0"/>
          <w:divBdr>
            <w:top w:val="none" w:sz="0" w:space="0" w:color="auto"/>
            <w:left w:val="none" w:sz="0" w:space="0" w:color="auto"/>
            <w:bottom w:val="none" w:sz="0" w:space="0" w:color="auto"/>
            <w:right w:val="none" w:sz="0" w:space="0" w:color="auto"/>
          </w:divBdr>
        </w:div>
        <w:div w:id="373041512">
          <w:marLeft w:val="0"/>
          <w:marRight w:val="0"/>
          <w:marTop w:val="0"/>
          <w:marBottom w:val="0"/>
          <w:divBdr>
            <w:top w:val="none" w:sz="0" w:space="0" w:color="auto"/>
            <w:left w:val="none" w:sz="0" w:space="0" w:color="auto"/>
            <w:bottom w:val="none" w:sz="0" w:space="0" w:color="auto"/>
            <w:right w:val="none" w:sz="0" w:space="0" w:color="auto"/>
          </w:divBdr>
        </w:div>
        <w:div w:id="76023305">
          <w:marLeft w:val="0"/>
          <w:marRight w:val="0"/>
          <w:marTop w:val="0"/>
          <w:marBottom w:val="0"/>
          <w:divBdr>
            <w:top w:val="none" w:sz="0" w:space="0" w:color="auto"/>
            <w:left w:val="none" w:sz="0" w:space="0" w:color="auto"/>
            <w:bottom w:val="none" w:sz="0" w:space="0" w:color="auto"/>
            <w:right w:val="none" w:sz="0" w:space="0" w:color="auto"/>
          </w:divBdr>
        </w:div>
        <w:div w:id="302471870">
          <w:marLeft w:val="0"/>
          <w:marRight w:val="0"/>
          <w:marTop w:val="0"/>
          <w:marBottom w:val="0"/>
          <w:divBdr>
            <w:top w:val="none" w:sz="0" w:space="0" w:color="auto"/>
            <w:left w:val="none" w:sz="0" w:space="0" w:color="auto"/>
            <w:bottom w:val="none" w:sz="0" w:space="0" w:color="auto"/>
            <w:right w:val="none" w:sz="0" w:space="0" w:color="auto"/>
          </w:divBdr>
        </w:div>
        <w:div w:id="1264453579">
          <w:marLeft w:val="0"/>
          <w:marRight w:val="0"/>
          <w:marTop w:val="0"/>
          <w:marBottom w:val="0"/>
          <w:divBdr>
            <w:top w:val="none" w:sz="0" w:space="0" w:color="auto"/>
            <w:left w:val="none" w:sz="0" w:space="0" w:color="auto"/>
            <w:bottom w:val="none" w:sz="0" w:space="0" w:color="auto"/>
            <w:right w:val="none" w:sz="0" w:space="0" w:color="auto"/>
          </w:divBdr>
        </w:div>
        <w:div w:id="187719570">
          <w:marLeft w:val="0"/>
          <w:marRight w:val="0"/>
          <w:marTop w:val="0"/>
          <w:marBottom w:val="0"/>
          <w:divBdr>
            <w:top w:val="none" w:sz="0" w:space="0" w:color="auto"/>
            <w:left w:val="none" w:sz="0" w:space="0" w:color="auto"/>
            <w:bottom w:val="none" w:sz="0" w:space="0" w:color="auto"/>
            <w:right w:val="none" w:sz="0" w:space="0" w:color="auto"/>
          </w:divBdr>
        </w:div>
        <w:div w:id="2031376595">
          <w:marLeft w:val="0"/>
          <w:marRight w:val="0"/>
          <w:marTop w:val="0"/>
          <w:marBottom w:val="0"/>
          <w:divBdr>
            <w:top w:val="none" w:sz="0" w:space="0" w:color="auto"/>
            <w:left w:val="none" w:sz="0" w:space="0" w:color="auto"/>
            <w:bottom w:val="none" w:sz="0" w:space="0" w:color="auto"/>
            <w:right w:val="none" w:sz="0" w:space="0" w:color="auto"/>
          </w:divBdr>
        </w:div>
        <w:div w:id="906260436">
          <w:marLeft w:val="0"/>
          <w:marRight w:val="0"/>
          <w:marTop w:val="0"/>
          <w:marBottom w:val="0"/>
          <w:divBdr>
            <w:top w:val="none" w:sz="0" w:space="0" w:color="auto"/>
            <w:left w:val="none" w:sz="0" w:space="0" w:color="auto"/>
            <w:bottom w:val="none" w:sz="0" w:space="0" w:color="auto"/>
            <w:right w:val="none" w:sz="0" w:space="0" w:color="auto"/>
          </w:divBdr>
        </w:div>
        <w:div w:id="1368138330">
          <w:marLeft w:val="0"/>
          <w:marRight w:val="0"/>
          <w:marTop w:val="0"/>
          <w:marBottom w:val="0"/>
          <w:divBdr>
            <w:top w:val="none" w:sz="0" w:space="0" w:color="auto"/>
            <w:left w:val="none" w:sz="0" w:space="0" w:color="auto"/>
            <w:bottom w:val="none" w:sz="0" w:space="0" w:color="auto"/>
            <w:right w:val="none" w:sz="0" w:space="0" w:color="auto"/>
          </w:divBdr>
        </w:div>
        <w:div w:id="1912885484">
          <w:marLeft w:val="0"/>
          <w:marRight w:val="0"/>
          <w:marTop w:val="0"/>
          <w:marBottom w:val="0"/>
          <w:divBdr>
            <w:top w:val="none" w:sz="0" w:space="0" w:color="auto"/>
            <w:left w:val="none" w:sz="0" w:space="0" w:color="auto"/>
            <w:bottom w:val="none" w:sz="0" w:space="0" w:color="auto"/>
            <w:right w:val="none" w:sz="0" w:space="0" w:color="auto"/>
          </w:divBdr>
        </w:div>
        <w:div w:id="228350491">
          <w:marLeft w:val="0"/>
          <w:marRight w:val="0"/>
          <w:marTop w:val="0"/>
          <w:marBottom w:val="0"/>
          <w:divBdr>
            <w:top w:val="none" w:sz="0" w:space="0" w:color="auto"/>
            <w:left w:val="none" w:sz="0" w:space="0" w:color="auto"/>
            <w:bottom w:val="none" w:sz="0" w:space="0" w:color="auto"/>
            <w:right w:val="none" w:sz="0" w:space="0" w:color="auto"/>
          </w:divBdr>
        </w:div>
        <w:div w:id="1379282193">
          <w:marLeft w:val="0"/>
          <w:marRight w:val="0"/>
          <w:marTop w:val="0"/>
          <w:marBottom w:val="0"/>
          <w:divBdr>
            <w:top w:val="none" w:sz="0" w:space="0" w:color="auto"/>
            <w:left w:val="none" w:sz="0" w:space="0" w:color="auto"/>
            <w:bottom w:val="none" w:sz="0" w:space="0" w:color="auto"/>
            <w:right w:val="none" w:sz="0" w:space="0" w:color="auto"/>
          </w:divBdr>
        </w:div>
        <w:div w:id="215748378">
          <w:marLeft w:val="0"/>
          <w:marRight w:val="0"/>
          <w:marTop w:val="0"/>
          <w:marBottom w:val="0"/>
          <w:divBdr>
            <w:top w:val="none" w:sz="0" w:space="0" w:color="auto"/>
            <w:left w:val="none" w:sz="0" w:space="0" w:color="auto"/>
            <w:bottom w:val="none" w:sz="0" w:space="0" w:color="auto"/>
            <w:right w:val="none" w:sz="0" w:space="0" w:color="auto"/>
          </w:divBdr>
        </w:div>
        <w:div w:id="1486240041">
          <w:marLeft w:val="0"/>
          <w:marRight w:val="0"/>
          <w:marTop w:val="0"/>
          <w:marBottom w:val="0"/>
          <w:divBdr>
            <w:top w:val="none" w:sz="0" w:space="0" w:color="auto"/>
            <w:left w:val="none" w:sz="0" w:space="0" w:color="auto"/>
            <w:bottom w:val="none" w:sz="0" w:space="0" w:color="auto"/>
            <w:right w:val="none" w:sz="0" w:space="0" w:color="auto"/>
          </w:divBdr>
        </w:div>
        <w:div w:id="1821842031">
          <w:marLeft w:val="0"/>
          <w:marRight w:val="0"/>
          <w:marTop w:val="0"/>
          <w:marBottom w:val="0"/>
          <w:divBdr>
            <w:top w:val="none" w:sz="0" w:space="0" w:color="auto"/>
            <w:left w:val="none" w:sz="0" w:space="0" w:color="auto"/>
            <w:bottom w:val="none" w:sz="0" w:space="0" w:color="auto"/>
            <w:right w:val="none" w:sz="0" w:space="0" w:color="auto"/>
          </w:divBdr>
        </w:div>
        <w:div w:id="449515392">
          <w:marLeft w:val="0"/>
          <w:marRight w:val="0"/>
          <w:marTop w:val="0"/>
          <w:marBottom w:val="0"/>
          <w:divBdr>
            <w:top w:val="none" w:sz="0" w:space="0" w:color="auto"/>
            <w:left w:val="none" w:sz="0" w:space="0" w:color="auto"/>
            <w:bottom w:val="none" w:sz="0" w:space="0" w:color="auto"/>
            <w:right w:val="none" w:sz="0" w:space="0" w:color="auto"/>
          </w:divBdr>
        </w:div>
        <w:div w:id="926231914">
          <w:marLeft w:val="0"/>
          <w:marRight w:val="0"/>
          <w:marTop w:val="0"/>
          <w:marBottom w:val="0"/>
          <w:divBdr>
            <w:top w:val="none" w:sz="0" w:space="0" w:color="auto"/>
            <w:left w:val="none" w:sz="0" w:space="0" w:color="auto"/>
            <w:bottom w:val="none" w:sz="0" w:space="0" w:color="auto"/>
            <w:right w:val="none" w:sz="0" w:space="0" w:color="auto"/>
          </w:divBdr>
        </w:div>
        <w:div w:id="1329795623">
          <w:marLeft w:val="0"/>
          <w:marRight w:val="0"/>
          <w:marTop w:val="0"/>
          <w:marBottom w:val="0"/>
          <w:divBdr>
            <w:top w:val="none" w:sz="0" w:space="0" w:color="auto"/>
            <w:left w:val="none" w:sz="0" w:space="0" w:color="auto"/>
            <w:bottom w:val="none" w:sz="0" w:space="0" w:color="auto"/>
            <w:right w:val="none" w:sz="0" w:space="0" w:color="auto"/>
          </w:divBdr>
        </w:div>
        <w:div w:id="1890603440">
          <w:marLeft w:val="0"/>
          <w:marRight w:val="0"/>
          <w:marTop w:val="0"/>
          <w:marBottom w:val="0"/>
          <w:divBdr>
            <w:top w:val="none" w:sz="0" w:space="0" w:color="auto"/>
            <w:left w:val="none" w:sz="0" w:space="0" w:color="auto"/>
            <w:bottom w:val="none" w:sz="0" w:space="0" w:color="auto"/>
            <w:right w:val="none" w:sz="0" w:space="0" w:color="auto"/>
          </w:divBdr>
        </w:div>
        <w:div w:id="1818447306">
          <w:marLeft w:val="0"/>
          <w:marRight w:val="0"/>
          <w:marTop w:val="0"/>
          <w:marBottom w:val="0"/>
          <w:divBdr>
            <w:top w:val="none" w:sz="0" w:space="0" w:color="auto"/>
            <w:left w:val="none" w:sz="0" w:space="0" w:color="auto"/>
            <w:bottom w:val="none" w:sz="0" w:space="0" w:color="auto"/>
            <w:right w:val="none" w:sz="0" w:space="0" w:color="auto"/>
          </w:divBdr>
        </w:div>
        <w:div w:id="1403484419">
          <w:marLeft w:val="0"/>
          <w:marRight w:val="0"/>
          <w:marTop w:val="0"/>
          <w:marBottom w:val="0"/>
          <w:divBdr>
            <w:top w:val="none" w:sz="0" w:space="0" w:color="auto"/>
            <w:left w:val="none" w:sz="0" w:space="0" w:color="auto"/>
            <w:bottom w:val="none" w:sz="0" w:space="0" w:color="auto"/>
            <w:right w:val="none" w:sz="0" w:space="0" w:color="auto"/>
          </w:divBdr>
          <w:divsChild>
            <w:div w:id="1286540266">
              <w:marLeft w:val="0"/>
              <w:marRight w:val="0"/>
              <w:marTop w:val="0"/>
              <w:marBottom w:val="0"/>
              <w:divBdr>
                <w:top w:val="none" w:sz="0" w:space="0" w:color="auto"/>
                <w:left w:val="none" w:sz="0" w:space="0" w:color="auto"/>
                <w:bottom w:val="none" w:sz="0" w:space="0" w:color="auto"/>
                <w:right w:val="none" w:sz="0" w:space="0" w:color="auto"/>
              </w:divBdr>
            </w:div>
            <w:div w:id="422382273">
              <w:marLeft w:val="0"/>
              <w:marRight w:val="0"/>
              <w:marTop w:val="0"/>
              <w:marBottom w:val="0"/>
              <w:divBdr>
                <w:top w:val="none" w:sz="0" w:space="0" w:color="auto"/>
                <w:left w:val="none" w:sz="0" w:space="0" w:color="auto"/>
                <w:bottom w:val="none" w:sz="0" w:space="0" w:color="auto"/>
                <w:right w:val="none" w:sz="0" w:space="0" w:color="auto"/>
              </w:divBdr>
            </w:div>
            <w:div w:id="171728020">
              <w:marLeft w:val="0"/>
              <w:marRight w:val="0"/>
              <w:marTop w:val="0"/>
              <w:marBottom w:val="0"/>
              <w:divBdr>
                <w:top w:val="none" w:sz="0" w:space="0" w:color="auto"/>
                <w:left w:val="none" w:sz="0" w:space="0" w:color="auto"/>
                <w:bottom w:val="none" w:sz="0" w:space="0" w:color="auto"/>
                <w:right w:val="none" w:sz="0" w:space="0" w:color="auto"/>
              </w:divBdr>
            </w:div>
            <w:div w:id="1224682975">
              <w:marLeft w:val="0"/>
              <w:marRight w:val="0"/>
              <w:marTop w:val="0"/>
              <w:marBottom w:val="0"/>
              <w:divBdr>
                <w:top w:val="none" w:sz="0" w:space="0" w:color="auto"/>
                <w:left w:val="none" w:sz="0" w:space="0" w:color="auto"/>
                <w:bottom w:val="none" w:sz="0" w:space="0" w:color="auto"/>
                <w:right w:val="none" w:sz="0" w:space="0" w:color="auto"/>
              </w:divBdr>
            </w:div>
            <w:div w:id="1534801692">
              <w:marLeft w:val="0"/>
              <w:marRight w:val="0"/>
              <w:marTop w:val="0"/>
              <w:marBottom w:val="0"/>
              <w:divBdr>
                <w:top w:val="none" w:sz="0" w:space="0" w:color="auto"/>
                <w:left w:val="none" w:sz="0" w:space="0" w:color="auto"/>
                <w:bottom w:val="none" w:sz="0" w:space="0" w:color="auto"/>
                <w:right w:val="none" w:sz="0" w:space="0" w:color="auto"/>
              </w:divBdr>
            </w:div>
          </w:divsChild>
        </w:div>
        <w:div w:id="1782407527">
          <w:marLeft w:val="0"/>
          <w:marRight w:val="0"/>
          <w:marTop w:val="0"/>
          <w:marBottom w:val="0"/>
          <w:divBdr>
            <w:top w:val="none" w:sz="0" w:space="0" w:color="auto"/>
            <w:left w:val="none" w:sz="0" w:space="0" w:color="auto"/>
            <w:bottom w:val="none" w:sz="0" w:space="0" w:color="auto"/>
            <w:right w:val="none" w:sz="0" w:space="0" w:color="auto"/>
          </w:divBdr>
          <w:divsChild>
            <w:div w:id="1929927161">
              <w:marLeft w:val="0"/>
              <w:marRight w:val="0"/>
              <w:marTop w:val="0"/>
              <w:marBottom w:val="0"/>
              <w:divBdr>
                <w:top w:val="none" w:sz="0" w:space="0" w:color="auto"/>
                <w:left w:val="none" w:sz="0" w:space="0" w:color="auto"/>
                <w:bottom w:val="none" w:sz="0" w:space="0" w:color="auto"/>
                <w:right w:val="none" w:sz="0" w:space="0" w:color="auto"/>
              </w:divBdr>
            </w:div>
            <w:div w:id="1404645262">
              <w:marLeft w:val="0"/>
              <w:marRight w:val="0"/>
              <w:marTop w:val="0"/>
              <w:marBottom w:val="0"/>
              <w:divBdr>
                <w:top w:val="none" w:sz="0" w:space="0" w:color="auto"/>
                <w:left w:val="none" w:sz="0" w:space="0" w:color="auto"/>
                <w:bottom w:val="none" w:sz="0" w:space="0" w:color="auto"/>
                <w:right w:val="none" w:sz="0" w:space="0" w:color="auto"/>
              </w:divBdr>
            </w:div>
            <w:div w:id="2030834785">
              <w:marLeft w:val="0"/>
              <w:marRight w:val="0"/>
              <w:marTop w:val="0"/>
              <w:marBottom w:val="0"/>
              <w:divBdr>
                <w:top w:val="none" w:sz="0" w:space="0" w:color="auto"/>
                <w:left w:val="none" w:sz="0" w:space="0" w:color="auto"/>
                <w:bottom w:val="none" w:sz="0" w:space="0" w:color="auto"/>
                <w:right w:val="none" w:sz="0" w:space="0" w:color="auto"/>
              </w:divBdr>
            </w:div>
          </w:divsChild>
        </w:div>
        <w:div w:id="1451822148">
          <w:marLeft w:val="0"/>
          <w:marRight w:val="0"/>
          <w:marTop w:val="0"/>
          <w:marBottom w:val="0"/>
          <w:divBdr>
            <w:top w:val="none" w:sz="0" w:space="0" w:color="auto"/>
            <w:left w:val="none" w:sz="0" w:space="0" w:color="auto"/>
            <w:bottom w:val="none" w:sz="0" w:space="0" w:color="auto"/>
            <w:right w:val="none" w:sz="0" w:space="0" w:color="auto"/>
          </w:divBdr>
        </w:div>
        <w:div w:id="502429609">
          <w:marLeft w:val="0"/>
          <w:marRight w:val="0"/>
          <w:marTop w:val="0"/>
          <w:marBottom w:val="0"/>
          <w:divBdr>
            <w:top w:val="none" w:sz="0" w:space="0" w:color="auto"/>
            <w:left w:val="none" w:sz="0" w:space="0" w:color="auto"/>
            <w:bottom w:val="none" w:sz="0" w:space="0" w:color="auto"/>
            <w:right w:val="none" w:sz="0" w:space="0" w:color="auto"/>
          </w:divBdr>
        </w:div>
        <w:div w:id="1262252413">
          <w:marLeft w:val="0"/>
          <w:marRight w:val="0"/>
          <w:marTop w:val="0"/>
          <w:marBottom w:val="0"/>
          <w:divBdr>
            <w:top w:val="none" w:sz="0" w:space="0" w:color="auto"/>
            <w:left w:val="none" w:sz="0" w:space="0" w:color="auto"/>
            <w:bottom w:val="none" w:sz="0" w:space="0" w:color="auto"/>
            <w:right w:val="none" w:sz="0" w:space="0" w:color="auto"/>
          </w:divBdr>
        </w:div>
        <w:div w:id="1893887790">
          <w:marLeft w:val="0"/>
          <w:marRight w:val="0"/>
          <w:marTop w:val="0"/>
          <w:marBottom w:val="0"/>
          <w:divBdr>
            <w:top w:val="none" w:sz="0" w:space="0" w:color="auto"/>
            <w:left w:val="none" w:sz="0" w:space="0" w:color="auto"/>
            <w:bottom w:val="none" w:sz="0" w:space="0" w:color="auto"/>
            <w:right w:val="none" w:sz="0" w:space="0" w:color="auto"/>
          </w:divBdr>
        </w:div>
        <w:div w:id="1914464384">
          <w:marLeft w:val="0"/>
          <w:marRight w:val="0"/>
          <w:marTop w:val="0"/>
          <w:marBottom w:val="0"/>
          <w:divBdr>
            <w:top w:val="none" w:sz="0" w:space="0" w:color="auto"/>
            <w:left w:val="none" w:sz="0" w:space="0" w:color="auto"/>
            <w:bottom w:val="none" w:sz="0" w:space="0" w:color="auto"/>
            <w:right w:val="none" w:sz="0" w:space="0" w:color="auto"/>
          </w:divBdr>
        </w:div>
        <w:div w:id="672151092">
          <w:marLeft w:val="0"/>
          <w:marRight w:val="0"/>
          <w:marTop w:val="0"/>
          <w:marBottom w:val="0"/>
          <w:divBdr>
            <w:top w:val="none" w:sz="0" w:space="0" w:color="auto"/>
            <w:left w:val="none" w:sz="0" w:space="0" w:color="auto"/>
            <w:bottom w:val="none" w:sz="0" w:space="0" w:color="auto"/>
            <w:right w:val="none" w:sz="0" w:space="0" w:color="auto"/>
          </w:divBdr>
          <w:divsChild>
            <w:div w:id="798764686">
              <w:marLeft w:val="0"/>
              <w:marRight w:val="0"/>
              <w:marTop w:val="0"/>
              <w:marBottom w:val="0"/>
              <w:divBdr>
                <w:top w:val="none" w:sz="0" w:space="0" w:color="auto"/>
                <w:left w:val="none" w:sz="0" w:space="0" w:color="auto"/>
                <w:bottom w:val="none" w:sz="0" w:space="0" w:color="auto"/>
                <w:right w:val="none" w:sz="0" w:space="0" w:color="auto"/>
              </w:divBdr>
            </w:div>
            <w:div w:id="507789090">
              <w:marLeft w:val="0"/>
              <w:marRight w:val="0"/>
              <w:marTop w:val="0"/>
              <w:marBottom w:val="0"/>
              <w:divBdr>
                <w:top w:val="none" w:sz="0" w:space="0" w:color="auto"/>
                <w:left w:val="none" w:sz="0" w:space="0" w:color="auto"/>
                <w:bottom w:val="none" w:sz="0" w:space="0" w:color="auto"/>
                <w:right w:val="none" w:sz="0" w:space="0" w:color="auto"/>
              </w:divBdr>
            </w:div>
            <w:div w:id="1998915502">
              <w:marLeft w:val="0"/>
              <w:marRight w:val="0"/>
              <w:marTop w:val="0"/>
              <w:marBottom w:val="0"/>
              <w:divBdr>
                <w:top w:val="none" w:sz="0" w:space="0" w:color="auto"/>
                <w:left w:val="none" w:sz="0" w:space="0" w:color="auto"/>
                <w:bottom w:val="none" w:sz="0" w:space="0" w:color="auto"/>
                <w:right w:val="none" w:sz="0" w:space="0" w:color="auto"/>
              </w:divBdr>
            </w:div>
          </w:divsChild>
        </w:div>
        <w:div w:id="150024034">
          <w:marLeft w:val="0"/>
          <w:marRight w:val="0"/>
          <w:marTop w:val="0"/>
          <w:marBottom w:val="0"/>
          <w:divBdr>
            <w:top w:val="none" w:sz="0" w:space="0" w:color="auto"/>
            <w:left w:val="none" w:sz="0" w:space="0" w:color="auto"/>
            <w:bottom w:val="none" w:sz="0" w:space="0" w:color="auto"/>
            <w:right w:val="none" w:sz="0" w:space="0" w:color="auto"/>
          </w:divBdr>
        </w:div>
        <w:div w:id="1200432787">
          <w:marLeft w:val="0"/>
          <w:marRight w:val="0"/>
          <w:marTop w:val="0"/>
          <w:marBottom w:val="0"/>
          <w:divBdr>
            <w:top w:val="none" w:sz="0" w:space="0" w:color="auto"/>
            <w:left w:val="none" w:sz="0" w:space="0" w:color="auto"/>
            <w:bottom w:val="none" w:sz="0" w:space="0" w:color="auto"/>
            <w:right w:val="none" w:sz="0" w:space="0" w:color="auto"/>
          </w:divBdr>
        </w:div>
        <w:div w:id="1491560077">
          <w:marLeft w:val="0"/>
          <w:marRight w:val="0"/>
          <w:marTop w:val="0"/>
          <w:marBottom w:val="0"/>
          <w:divBdr>
            <w:top w:val="none" w:sz="0" w:space="0" w:color="auto"/>
            <w:left w:val="none" w:sz="0" w:space="0" w:color="auto"/>
            <w:bottom w:val="none" w:sz="0" w:space="0" w:color="auto"/>
            <w:right w:val="none" w:sz="0" w:space="0" w:color="auto"/>
          </w:divBdr>
        </w:div>
        <w:div w:id="1553614968">
          <w:marLeft w:val="0"/>
          <w:marRight w:val="0"/>
          <w:marTop w:val="0"/>
          <w:marBottom w:val="0"/>
          <w:divBdr>
            <w:top w:val="none" w:sz="0" w:space="0" w:color="auto"/>
            <w:left w:val="none" w:sz="0" w:space="0" w:color="auto"/>
            <w:bottom w:val="none" w:sz="0" w:space="0" w:color="auto"/>
            <w:right w:val="none" w:sz="0" w:space="0" w:color="auto"/>
          </w:divBdr>
        </w:div>
        <w:div w:id="1177764883">
          <w:marLeft w:val="0"/>
          <w:marRight w:val="0"/>
          <w:marTop w:val="0"/>
          <w:marBottom w:val="0"/>
          <w:divBdr>
            <w:top w:val="none" w:sz="0" w:space="0" w:color="auto"/>
            <w:left w:val="none" w:sz="0" w:space="0" w:color="auto"/>
            <w:bottom w:val="none" w:sz="0" w:space="0" w:color="auto"/>
            <w:right w:val="none" w:sz="0" w:space="0" w:color="auto"/>
          </w:divBdr>
        </w:div>
        <w:div w:id="847788499">
          <w:marLeft w:val="0"/>
          <w:marRight w:val="0"/>
          <w:marTop w:val="0"/>
          <w:marBottom w:val="0"/>
          <w:divBdr>
            <w:top w:val="none" w:sz="0" w:space="0" w:color="auto"/>
            <w:left w:val="none" w:sz="0" w:space="0" w:color="auto"/>
            <w:bottom w:val="none" w:sz="0" w:space="0" w:color="auto"/>
            <w:right w:val="none" w:sz="0" w:space="0" w:color="auto"/>
          </w:divBdr>
        </w:div>
        <w:div w:id="2015649347">
          <w:marLeft w:val="0"/>
          <w:marRight w:val="0"/>
          <w:marTop w:val="0"/>
          <w:marBottom w:val="0"/>
          <w:divBdr>
            <w:top w:val="none" w:sz="0" w:space="0" w:color="auto"/>
            <w:left w:val="none" w:sz="0" w:space="0" w:color="auto"/>
            <w:bottom w:val="none" w:sz="0" w:space="0" w:color="auto"/>
            <w:right w:val="none" w:sz="0" w:space="0" w:color="auto"/>
          </w:divBdr>
        </w:div>
        <w:div w:id="1717050457">
          <w:marLeft w:val="0"/>
          <w:marRight w:val="0"/>
          <w:marTop w:val="0"/>
          <w:marBottom w:val="0"/>
          <w:divBdr>
            <w:top w:val="none" w:sz="0" w:space="0" w:color="auto"/>
            <w:left w:val="none" w:sz="0" w:space="0" w:color="auto"/>
            <w:bottom w:val="none" w:sz="0" w:space="0" w:color="auto"/>
            <w:right w:val="none" w:sz="0" w:space="0" w:color="auto"/>
          </w:divBdr>
        </w:div>
        <w:div w:id="631980944">
          <w:marLeft w:val="0"/>
          <w:marRight w:val="0"/>
          <w:marTop w:val="0"/>
          <w:marBottom w:val="0"/>
          <w:divBdr>
            <w:top w:val="none" w:sz="0" w:space="0" w:color="auto"/>
            <w:left w:val="none" w:sz="0" w:space="0" w:color="auto"/>
            <w:bottom w:val="none" w:sz="0" w:space="0" w:color="auto"/>
            <w:right w:val="none" w:sz="0" w:space="0" w:color="auto"/>
          </w:divBdr>
        </w:div>
        <w:div w:id="412050401">
          <w:marLeft w:val="0"/>
          <w:marRight w:val="0"/>
          <w:marTop w:val="0"/>
          <w:marBottom w:val="0"/>
          <w:divBdr>
            <w:top w:val="none" w:sz="0" w:space="0" w:color="auto"/>
            <w:left w:val="none" w:sz="0" w:space="0" w:color="auto"/>
            <w:bottom w:val="none" w:sz="0" w:space="0" w:color="auto"/>
            <w:right w:val="none" w:sz="0" w:space="0" w:color="auto"/>
          </w:divBdr>
        </w:div>
        <w:div w:id="367872186">
          <w:marLeft w:val="0"/>
          <w:marRight w:val="0"/>
          <w:marTop w:val="0"/>
          <w:marBottom w:val="0"/>
          <w:divBdr>
            <w:top w:val="none" w:sz="0" w:space="0" w:color="auto"/>
            <w:left w:val="none" w:sz="0" w:space="0" w:color="auto"/>
            <w:bottom w:val="none" w:sz="0" w:space="0" w:color="auto"/>
            <w:right w:val="none" w:sz="0" w:space="0" w:color="auto"/>
          </w:divBdr>
          <w:divsChild>
            <w:div w:id="1146236613">
              <w:marLeft w:val="0"/>
              <w:marRight w:val="0"/>
              <w:marTop w:val="0"/>
              <w:marBottom w:val="0"/>
              <w:divBdr>
                <w:top w:val="none" w:sz="0" w:space="0" w:color="auto"/>
                <w:left w:val="none" w:sz="0" w:space="0" w:color="auto"/>
                <w:bottom w:val="none" w:sz="0" w:space="0" w:color="auto"/>
                <w:right w:val="none" w:sz="0" w:space="0" w:color="auto"/>
              </w:divBdr>
            </w:div>
            <w:div w:id="1626694487">
              <w:marLeft w:val="0"/>
              <w:marRight w:val="0"/>
              <w:marTop w:val="0"/>
              <w:marBottom w:val="0"/>
              <w:divBdr>
                <w:top w:val="none" w:sz="0" w:space="0" w:color="auto"/>
                <w:left w:val="none" w:sz="0" w:space="0" w:color="auto"/>
                <w:bottom w:val="none" w:sz="0" w:space="0" w:color="auto"/>
                <w:right w:val="none" w:sz="0" w:space="0" w:color="auto"/>
              </w:divBdr>
            </w:div>
            <w:div w:id="905340506">
              <w:marLeft w:val="0"/>
              <w:marRight w:val="0"/>
              <w:marTop w:val="0"/>
              <w:marBottom w:val="0"/>
              <w:divBdr>
                <w:top w:val="none" w:sz="0" w:space="0" w:color="auto"/>
                <w:left w:val="none" w:sz="0" w:space="0" w:color="auto"/>
                <w:bottom w:val="none" w:sz="0" w:space="0" w:color="auto"/>
                <w:right w:val="none" w:sz="0" w:space="0" w:color="auto"/>
              </w:divBdr>
            </w:div>
            <w:div w:id="947813366">
              <w:marLeft w:val="0"/>
              <w:marRight w:val="0"/>
              <w:marTop w:val="0"/>
              <w:marBottom w:val="0"/>
              <w:divBdr>
                <w:top w:val="none" w:sz="0" w:space="0" w:color="auto"/>
                <w:left w:val="none" w:sz="0" w:space="0" w:color="auto"/>
                <w:bottom w:val="none" w:sz="0" w:space="0" w:color="auto"/>
                <w:right w:val="none" w:sz="0" w:space="0" w:color="auto"/>
              </w:divBdr>
            </w:div>
            <w:div w:id="688793436">
              <w:marLeft w:val="0"/>
              <w:marRight w:val="0"/>
              <w:marTop w:val="0"/>
              <w:marBottom w:val="0"/>
              <w:divBdr>
                <w:top w:val="none" w:sz="0" w:space="0" w:color="auto"/>
                <w:left w:val="none" w:sz="0" w:space="0" w:color="auto"/>
                <w:bottom w:val="none" w:sz="0" w:space="0" w:color="auto"/>
                <w:right w:val="none" w:sz="0" w:space="0" w:color="auto"/>
              </w:divBdr>
            </w:div>
          </w:divsChild>
        </w:div>
        <w:div w:id="984160011">
          <w:marLeft w:val="0"/>
          <w:marRight w:val="0"/>
          <w:marTop w:val="0"/>
          <w:marBottom w:val="0"/>
          <w:divBdr>
            <w:top w:val="none" w:sz="0" w:space="0" w:color="auto"/>
            <w:left w:val="none" w:sz="0" w:space="0" w:color="auto"/>
            <w:bottom w:val="none" w:sz="0" w:space="0" w:color="auto"/>
            <w:right w:val="none" w:sz="0" w:space="0" w:color="auto"/>
          </w:divBdr>
          <w:divsChild>
            <w:div w:id="1251888798">
              <w:marLeft w:val="0"/>
              <w:marRight w:val="0"/>
              <w:marTop w:val="0"/>
              <w:marBottom w:val="0"/>
              <w:divBdr>
                <w:top w:val="none" w:sz="0" w:space="0" w:color="auto"/>
                <w:left w:val="none" w:sz="0" w:space="0" w:color="auto"/>
                <w:bottom w:val="none" w:sz="0" w:space="0" w:color="auto"/>
                <w:right w:val="none" w:sz="0" w:space="0" w:color="auto"/>
              </w:divBdr>
            </w:div>
            <w:div w:id="837623996">
              <w:marLeft w:val="0"/>
              <w:marRight w:val="0"/>
              <w:marTop w:val="0"/>
              <w:marBottom w:val="0"/>
              <w:divBdr>
                <w:top w:val="none" w:sz="0" w:space="0" w:color="auto"/>
                <w:left w:val="none" w:sz="0" w:space="0" w:color="auto"/>
                <w:bottom w:val="none" w:sz="0" w:space="0" w:color="auto"/>
                <w:right w:val="none" w:sz="0" w:space="0" w:color="auto"/>
              </w:divBdr>
            </w:div>
            <w:div w:id="1852450363">
              <w:marLeft w:val="0"/>
              <w:marRight w:val="0"/>
              <w:marTop w:val="0"/>
              <w:marBottom w:val="0"/>
              <w:divBdr>
                <w:top w:val="none" w:sz="0" w:space="0" w:color="auto"/>
                <w:left w:val="none" w:sz="0" w:space="0" w:color="auto"/>
                <w:bottom w:val="none" w:sz="0" w:space="0" w:color="auto"/>
                <w:right w:val="none" w:sz="0" w:space="0" w:color="auto"/>
              </w:divBdr>
            </w:div>
            <w:div w:id="764960960">
              <w:marLeft w:val="0"/>
              <w:marRight w:val="0"/>
              <w:marTop w:val="0"/>
              <w:marBottom w:val="0"/>
              <w:divBdr>
                <w:top w:val="none" w:sz="0" w:space="0" w:color="auto"/>
                <w:left w:val="none" w:sz="0" w:space="0" w:color="auto"/>
                <w:bottom w:val="none" w:sz="0" w:space="0" w:color="auto"/>
                <w:right w:val="none" w:sz="0" w:space="0" w:color="auto"/>
              </w:divBdr>
            </w:div>
          </w:divsChild>
        </w:div>
        <w:div w:id="1311136793">
          <w:marLeft w:val="0"/>
          <w:marRight w:val="0"/>
          <w:marTop w:val="0"/>
          <w:marBottom w:val="0"/>
          <w:divBdr>
            <w:top w:val="none" w:sz="0" w:space="0" w:color="auto"/>
            <w:left w:val="none" w:sz="0" w:space="0" w:color="auto"/>
            <w:bottom w:val="none" w:sz="0" w:space="0" w:color="auto"/>
            <w:right w:val="none" w:sz="0" w:space="0" w:color="auto"/>
          </w:divBdr>
          <w:divsChild>
            <w:div w:id="220098749">
              <w:marLeft w:val="0"/>
              <w:marRight w:val="0"/>
              <w:marTop w:val="0"/>
              <w:marBottom w:val="0"/>
              <w:divBdr>
                <w:top w:val="none" w:sz="0" w:space="0" w:color="auto"/>
                <w:left w:val="none" w:sz="0" w:space="0" w:color="auto"/>
                <w:bottom w:val="none" w:sz="0" w:space="0" w:color="auto"/>
                <w:right w:val="none" w:sz="0" w:space="0" w:color="auto"/>
              </w:divBdr>
            </w:div>
            <w:div w:id="192113363">
              <w:marLeft w:val="0"/>
              <w:marRight w:val="0"/>
              <w:marTop w:val="0"/>
              <w:marBottom w:val="0"/>
              <w:divBdr>
                <w:top w:val="none" w:sz="0" w:space="0" w:color="auto"/>
                <w:left w:val="none" w:sz="0" w:space="0" w:color="auto"/>
                <w:bottom w:val="none" w:sz="0" w:space="0" w:color="auto"/>
                <w:right w:val="none" w:sz="0" w:space="0" w:color="auto"/>
              </w:divBdr>
            </w:div>
            <w:div w:id="1456293875">
              <w:marLeft w:val="0"/>
              <w:marRight w:val="0"/>
              <w:marTop w:val="0"/>
              <w:marBottom w:val="0"/>
              <w:divBdr>
                <w:top w:val="none" w:sz="0" w:space="0" w:color="auto"/>
                <w:left w:val="none" w:sz="0" w:space="0" w:color="auto"/>
                <w:bottom w:val="none" w:sz="0" w:space="0" w:color="auto"/>
                <w:right w:val="none" w:sz="0" w:space="0" w:color="auto"/>
              </w:divBdr>
            </w:div>
            <w:div w:id="1225213305">
              <w:marLeft w:val="0"/>
              <w:marRight w:val="0"/>
              <w:marTop w:val="0"/>
              <w:marBottom w:val="0"/>
              <w:divBdr>
                <w:top w:val="none" w:sz="0" w:space="0" w:color="auto"/>
                <w:left w:val="none" w:sz="0" w:space="0" w:color="auto"/>
                <w:bottom w:val="none" w:sz="0" w:space="0" w:color="auto"/>
                <w:right w:val="none" w:sz="0" w:space="0" w:color="auto"/>
              </w:divBdr>
            </w:div>
          </w:divsChild>
        </w:div>
        <w:div w:id="1354647194">
          <w:marLeft w:val="0"/>
          <w:marRight w:val="0"/>
          <w:marTop w:val="0"/>
          <w:marBottom w:val="0"/>
          <w:divBdr>
            <w:top w:val="none" w:sz="0" w:space="0" w:color="auto"/>
            <w:left w:val="none" w:sz="0" w:space="0" w:color="auto"/>
            <w:bottom w:val="none" w:sz="0" w:space="0" w:color="auto"/>
            <w:right w:val="none" w:sz="0" w:space="0" w:color="auto"/>
          </w:divBdr>
        </w:div>
        <w:div w:id="731737224">
          <w:marLeft w:val="0"/>
          <w:marRight w:val="0"/>
          <w:marTop w:val="0"/>
          <w:marBottom w:val="0"/>
          <w:divBdr>
            <w:top w:val="none" w:sz="0" w:space="0" w:color="auto"/>
            <w:left w:val="none" w:sz="0" w:space="0" w:color="auto"/>
            <w:bottom w:val="none" w:sz="0" w:space="0" w:color="auto"/>
            <w:right w:val="none" w:sz="0" w:space="0" w:color="auto"/>
          </w:divBdr>
        </w:div>
        <w:div w:id="856239770">
          <w:marLeft w:val="0"/>
          <w:marRight w:val="0"/>
          <w:marTop w:val="0"/>
          <w:marBottom w:val="0"/>
          <w:divBdr>
            <w:top w:val="none" w:sz="0" w:space="0" w:color="auto"/>
            <w:left w:val="none" w:sz="0" w:space="0" w:color="auto"/>
            <w:bottom w:val="none" w:sz="0" w:space="0" w:color="auto"/>
            <w:right w:val="none" w:sz="0" w:space="0" w:color="auto"/>
          </w:divBdr>
        </w:div>
        <w:div w:id="1445224759">
          <w:marLeft w:val="0"/>
          <w:marRight w:val="0"/>
          <w:marTop w:val="0"/>
          <w:marBottom w:val="0"/>
          <w:divBdr>
            <w:top w:val="none" w:sz="0" w:space="0" w:color="auto"/>
            <w:left w:val="none" w:sz="0" w:space="0" w:color="auto"/>
            <w:bottom w:val="none" w:sz="0" w:space="0" w:color="auto"/>
            <w:right w:val="none" w:sz="0" w:space="0" w:color="auto"/>
          </w:divBdr>
        </w:div>
        <w:div w:id="446509440">
          <w:marLeft w:val="0"/>
          <w:marRight w:val="0"/>
          <w:marTop w:val="0"/>
          <w:marBottom w:val="0"/>
          <w:divBdr>
            <w:top w:val="none" w:sz="0" w:space="0" w:color="auto"/>
            <w:left w:val="none" w:sz="0" w:space="0" w:color="auto"/>
            <w:bottom w:val="none" w:sz="0" w:space="0" w:color="auto"/>
            <w:right w:val="none" w:sz="0" w:space="0" w:color="auto"/>
          </w:divBdr>
        </w:div>
        <w:div w:id="102922413">
          <w:marLeft w:val="0"/>
          <w:marRight w:val="0"/>
          <w:marTop w:val="0"/>
          <w:marBottom w:val="0"/>
          <w:divBdr>
            <w:top w:val="none" w:sz="0" w:space="0" w:color="auto"/>
            <w:left w:val="none" w:sz="0" w:space="0" w:color="auto"/>
            <w:bottom w:val="none" w:sz="0" w:space="0" w:color="auto"/>
            <w:right w:val="none" w:sz="0" w:space="0" w:color="auto"/>
          </w:divBdr>
        </w:div>
        <w:div w:id="888494574">
          <w:marLeft w:val="0"/>
          <w:marRight w:val="0"/>
          <w:marTop w:val="0"/>
          <w:marBottom w:val="0"/>
          <w:divBdr>
            <w:top w:val="none" w:sz="0" w:space="0" w:color="auto"/>
            <w:left w:val="none" w:sz="0" w:space="0" w:color="auto"/>
            <w:bottom w:val="none" w:sz="0" w:space="0" w:color="auto"/>
            <w:right w:val="none" w:sz="0" w:space="0" w:color="auto"/>
          </w:divBdr>
        </w:div>
        <w:div w:id="787816721">
          <w:marLeft w:val="0"/>
          <w:marRight w:val="0"/>
          <w:marTop w:val="0"/>
          <w:marBottom w:val="0"/>
          <w:divBdr>
            <w:top w:val="none" w:sz="0" w:space="0" w:color="auto"/>
            <w:left w:val="none" w:sz="0" w:space="0" w:color="auto"/>
            <w:bottom w:val="none" w:sz="0" w:space="0" w:color="auto"/>
            <w:right w:val="none" w:sz="0" w:space="0" w:color="auto"/>
          </w:divBdr>
        </w:div>
        <w:div w:id="448861591">
          <w:marLeft w:val="0"/>
          <w:marRight w:val="0"/>
          <w:marTop w:val="0"/>
          <w:marBottom w:val="0"/>
          <w:divBdr>
            <w:top w:val="none" w:sz="0" w:space="0" w:color="auto"/>
            <w:left w:val="none" w:sz="0" w:space="0" w:color="auto"/>
            <w:bottom w:val="none" w:sz="0" w:space="0" w:color="auto"/>
            <w:right w:val="none" w:sz="0" w:space="0" w:color="auto"/>
          </w:divBdr>
        </w:div>
        <w:div w:id="1396273759">
          <w:marLeft w:val="0"/>
          <w:marRight w:val="0"/>
          <w:marTop w:val="0"/>
          <w:marBottom w:val="0"/>
          <w:divBdr>
            <w:top w:val="none" w:sz="0" w:space="0" w:color="auto"/>
            <w:left w:val="none" w:sz="0" w:space="0" w:color="auto"/>
            <w:bottom w:val="none" w:sz="0" w:space="0" w:color="auto"/>
            <w:right w:val="none" w:sz="0" w:space="0" w:color="auto"/>
          </w:divBdr>
        </w:div>
        <w:div w:id="1285235093">
          <w:marLeft w:val="0"/>
          <w:marRight w:val="0"/>
          <w:marTop w:val="0"/>
          <w:marBottom w:val="0"/>
          <w:divBdr>
            <w:top w:val="none" w:sz="0" w:space="0" w:color="auto"/>
            <w:left w:val="none" w:sz="0" w:space="0" w:color="auto"/>
            <w:bottom w:val="none" w:sz="0" w:space="0" w:color="auto"/>
            <w:right w:val="none" w:sz="0" w:space="0" w:color="auto"/>
          </w:divBdr>
        </w:div>
        <w:div w:id="1447843569">
          <w:marLeft w:val="0"/>
          <w:marRight w:val="0"/>
          <w:marTop w:val="0"/>
          <w:marBottom w:val="0"/>
          <w:divBdr>
            <w:top w:val="none" w:sz="0" w:space="0" w:color="auto"/>
            <w:left w:val="none" w:sz="0" w:space="0" w:color="auto"/>
            <w:bottom w:val="none" w:sz="0" w:space="0" w:color="auto"/>
            <w:right w:val="none" w:sz="0" w:space="0" w:color="auto"/>
          </w:divBdr>
        </w:div>
        <w:div w:id="216356398">
          <w:marLeft w:val="0"/>
          <w:marRight w:val="0"/>
          <w:marTop w:val="0"/>
          <w:marBottom w:val="0"/>
          <w:divBdr>
            <w:top w:val="none" w:sz="0" w:space="0" w:color="auto"/>
            <w:left w:val="none" w:sz="0" w:space="0" w:color="auto"/>
            <w:bottom w:val="none" w:sz="0" w:space="0" w:color="auto"/>
            <w:right w:val="none" w:sz="0" w:space="0" w:color="auto"/>
          </w:divBdr>
        </w:div>
        <w:div w:id="1425805637">
          <w:marLeft w:val="0"/>
          <w:marRight w:val="0"/>
          <w:marTop w:val="0"/>
          <w:marBottom w:val="0"/>
          <w:divBdr>
            <w:top w:val="none" w:sz="0" w:space="0" w:color="auto"/>
            <w:left w:val="none" w:sz="0" w:space="0" w:color="auto"/>
            <w:bottom w:val="none" w:sz="0" w:space="0" w:color="auto"/>
            <w:right w:val="none" w:sz="0" w:space="0" w:color="auto"/>
          </w:divBdr>
        </w:div>
        <w:div w:id="583731038">
          <w:marLeft w:val="0"/>
          <w:marRight w:val="0"/>
          <w:marTop w:val="0"/>
          <w:marBottom w:val="0"/>
          <w:divBdr>
            <w:top w:val="none" w:sz="0" w:space="0" w:color="auto"/>
            <w:left w:val="none" w:sz="0" w:space="0" w:color="auto"/>
            <w:bottom w:val="none" w:sz="0" w:space="0" w:color="auto"/>
            <w:right w:val="none" w:sz="0" w:space="0" w:color="auto"/>
          </w:divBdr>
        </w:div>
        <w:div w:id="425030847">
          <w:marLeft w:val="0"/>
          <w:marRight w:val="0"/>
          <w:marTop w:val="0"/>
          <w:marBottom w:val="0"/>
          <w:divBdr>
            <w:top w:val="none" w:sz="0" w:space="0" w:color="auto"/>
            <w:left w:val="none" w:sz="0" w:space="0" w:color="auto"/>
            <w:bottom w:val="none" w:sz="0" w:space="0" w:color="auto"/>
            <w:right w:val="none" w:sz="0" w:space="0" w:color="auto"/>
          </w:divBdr>
        </w:div>
        <w:div w:id="1983609279">
          <w:marLeft w:val="0"/>
          <w:marRight w:val="0"/>
          <w:marTop w:val="0"/>
          <w:marBottom w:val="0"/>
          <w:divBdr>
            <w:top w:val="none" w:sz="0" w:space="0" w:color="auto"/>
            <w:left w:val="none" w:sz="0" w:space="0" w:color="auto"/>
            <w:bottom w:val="none" w:sz="0" w:space="0" w:color="auto"/>
            <w:right w:val="none" w:sz="0" w:space="0" w:color="auto"/>
          </w:divBdr>
        </w:div>
        <w:div w:id="1178079208">
          <w:marLeft w:val="0"/>
          <w:marRight w:val="0"/>
          <w:marTop w:val="0"/>
          <w:marBottom w:val="0"/>
          <w:divBdr>
            <w:top w:val="none" w:sz="0" w:space="0" w:color="auto"/>
            <w:left w:val="none" w:sz="0" w:space="0" w:color="auto"/>
            <w:bottom w:val="none" w:sz="0" w:space="0" w:color="auto"/>
            <w:right w:val="none" w:sz="0" w:space="0" w:color="auto"/>
          </w:divBdr>
        </w:div>
        <w:div w:id="1095400802">
          <w:marLeft w:val="0"/>
          <w:marRight w:val="0"/>
          <w:marTop w:val="0"/>
          <w:marBottom w:val="0"/>
          <w:divBdr>
            <w:top w:val="none" w:sz="0" w:space="0" w:color="auto"/>
            <w:left w:val="none" w:sz="0" w:space="0" w:color="auto"/>
            <w:bottom w:val="none" w:sz="0" w:space="0" w:color="auto"/>
            <w:right w:val="none" w:sz="0" w:space="0" w:color="auto"/>
          </w:divBdr>
        </w:div>
        <w:div w:id="1294872222">
          <w:marLeft w:val="0"/>
          <w:marRight w:val="0"/>
          <w:marTop w:val="0"/>
          <w:marBottom w:val="0"/>
          <w:divBdr>
            <w:top w:val="none" w:sz="0" w:space="0" w:color="auto"/>
            <w:left w:val="none" w:sz="0" w:space="0" w:color="auto"/>
            <w:bottom w:val="none" w:sz="0" w:space="0" w:color="auto"/>
            <w:right w:val="none" w:sz="0" w:space="0" w:color="auto"/>
          </w:divBdr>
        </w:div>
        <w:div w:id="93328222">
          <w:marLeft w:val="0"/>
          <w:marRight w:val="0"/>
          <w:marTop w:val="0"/>
          <w:marBottom w:val="0"/>
          <w:divBdr>
            <w:top w:val="none" w:sz="0" w:space="0" w:color="auto"/>
            <w:left w:val="none" w:sz="0" w:space="0" w:color="auto"/>
            <w:bottom w:val="none" w:sz="0" w:space="0" w:color="auto"/>
            <w:right w:val="none" w:sz="0" w:space="0" w:color="auto"/>
          </w:divBdr>
        </w:div>
        <w:div w:id="306512474">
          <w:marLeft w:val="0"/>
          <w:marRight w:val="0"/>
          <w:marTop w:val="0"/>
          <w:marBottom w:val="0"/>
          <w:divBdr>
            <w:top w:val="none" w:sz="0" w:space="0" w:color="auto"/>
            <w:left w:val="none" w:sz="0" w:space="0" w:color="auto"/>
            <w:bottom w:val="none" w:sz="0" w:space="0" w:color="auto"/>
            <w:right w:val="none" w:sz="0" w:space="0" w:color="auto"/>
          </w:divBdr>
        </w:div>
        <w:div w:id="900560496">
          <w:marLeft w:val="0"/>
          <w:marRight w:val="0"/>
          <w:marTop w:val="0"/>
          <w:marBottom w:val="0"/>
          <w:divBdr>
            <w:top w:val="none" w:sz="0" w:space="0" w:color="auto"/>
            <w:left w:val="none" w:sz="0" w:space="0" w:color="auto"/>
            <w:bottom w:val="none" w:sz="0" w:space="0" w:color="auto"/>
            <w:right w:val="none" w:sz="0" w:space="0" w:color="auto"/>
          </w:divBdr>
        </w:div>
        <w:div w:id="1225994576">
          <w:marLeft w:val="0"/>
          <w:marRight w:val="0"/>
          <w:marTop w:val="0"/>
          <w:marBottom w:val="0"/>
          <w:divBdr>
            <w:top w:val="none" w:sz="0" w:space="0" w:color="auto"/>
            <w:left w:val="none" w:sz="0" w:space="0" w:color="auto"/>
            <w:bottom w:val="none" w:sz="0" w:space="0" w:color="auto"/>
            <w:right w:val="none" w:sz="0" w:space="0" w:color="auto"/>
          </w:divBdr>
        </w:div>
        <w:div w:id="1476485476">
          <w:marLeft w:val="0"/>
          <w:marRight w:val="0"/>
          <w:marTop w:val="0"/>
          <w:marBottom w:val="0"/>
          <w:divBdr>
            <w:top w:val="none" w:sz="0" w:space="0" w:color="auto"/>
            <w:left w:val="none" w:sz="0" w:space="0" w:color="auto"/>
            <w:bottom w:val="none" w:sz="0" w:space="0" w:color="auto"/>
            <w:right w:val="none" w:sz="0" w:space="0" w:color="auto"/>
          </w:divBdr>
        </w:div>
        <w:div w:id="1659845248">
          <w:marLeft w:val="0"/>
          <w:marRight w:val="0"/>
          <w:marTop w:val="0"/>
          <w:marBottom w:val="0"/>
          <w:divBdr>
            <w:top w:val="none" w:sz="0" w:space="0" w:color="auto"/>
            <w:left w:val="none" w:sz="0" w:space="0" w:color="auto"/>
            <w:bottom w:val="none" w:sz="0" w:space="0" w:color="auto"/>
            <w:right w:val="none" w:sz="0" w:space="0" w:color="auto"/>
          </w:divBdr>
        </w:div>
        <w:div w:id="1575622526">
          <w:marLeft w:val="0"/>
          <w:marRight w:val="0"/>
          <w:marTop w:val="0"/>
          <w:marBottom w:val="0"/>
          <w:divBdr>
            <w:top w:val="none" w:sz="0" w:space="0" w:color="auto"/>
            <w:left w:val="none" w:sz="0" w:space="0" w:color="auto"/>
            <w:bottom w:val="none" w:sz="0" w:space="0" w:color="auto"/>
            <w:right w:val="none" w:sz="0" w:space="0" w:color="auto"/>
          </w:divBdr>
        </w:div>
        <w:div w:id="1126923354">
          <w:marLeft w:val="0"/>
          <w:marRight w:val="0"/>
          <w:marTop w:val="0"/>
          <w:marBottom w:val="0"/>
          <w:divBdr>
            <w:top w:val="none" w:sz="0" w:space="0" w:color="auto"/>
            <w:left w:val="none" w:sz="0" w:space="0" w:color="auto"/>
            <w:bottom w:val="none" w:sz="0" w:space="0" w:color="auto"/>
            <w:right w:val="none" w:sz="0" w:space="0" w:color="auto"/>
          </w:divBdr>
        </w:div>
        <w:div w:id="1205093387">
          <w:marLeft w:val="0"/>
          <w:marRight w:val="0"/>
          <w:marTop w:val="0"/>
          <w:marBottom w:val="0"/>
          <w:divBdr>
            <w:top w:val="none" w:sz="0" w:space="0" w:color="auto"/>
            <w:left w:val="none" w:sz="0" w:space="0" w:color="auto"/>
            <w:bottom w:val="none" w:sz="0" w:space="0" w:color="auto"/>
            <w:right w:val="none" w:sz="0" w:space="0" w:color="auto"/>
          </w:divBdr>
        </w:div>
        <w:div w:id="1703704736">
          <w:marLeft w:val="0"/>
          <w:marRight w:val="0"/>
          <w:marTop w:val="0"/>
          <w:marBottom w:val="0"/>
          <w:divBdr>
            <w:top w:val="none" w:sz="0" w:space="0" w:color="auto"/>
            <w:left w:val="none" w:sz="0" w:space="0" w:color="auto"/>
            <w:bottom w:val="none" w:sz="0" w:space="0" w:color="auto"/>
            <w:right w:val="none" w:sz="0" w:space="0" w:color="auto"/>
          </w:divBdr>
        </w:div>
        <w:div w:id="1240870978">
          <w:marLeft w:val="0"/>
          <w:marRight w:val="0"/>
          <w:marTop w:val="0"/>
          <w:marBottom w:val="0"/>
          <w:divBdr>
            <w:top w:val="none" w:sz="0" w:space="0" w:color="auto"/>
            <w:left w:val="none" w:sz="0" w:space="0" w:color="auto"/>
            <w:bottom w:val="none" w:sz="0" w:space="0" w:color="auto"/>
            <w:right w:val="none" w:sz="0" w:space="0" w:color="auto"/>
          </w:divBdr>
        </w:div>
        <w:div w:id="1760371436">
          <w:marLeft w:val="0"/>
          <w:marRight w:val="0"/>
          <w:marTop w:val="0"/>
          <w:marBottom w:val="0"/>
          <w:divBdr>
            <w:top w:val="none" w:sz="0" w:space="0" w:color="auto"/>
            <w:left w:val="none" w:sz="0" w:space="0" w:color="auto"/>
            <w:bottom w:val="none" w:sz="0" w:space="0" w:color="auto"/>
            <w:right w:val="none" w:sz="0" w:space="0" w:color="auto"/>
          </w:divBdr>
        </w:div>
        <w:div w:id="1423145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Laura (DOE)</dc:creator>
  <cp:keywords/>
  <dc:description/>
  <cp:lastModifiedBy>Jennings, Laura (DOE)</cp:lastModifiedBy>
  <cp:revision>2</cp:revision>
  <dcterms:created xsi:type="dcterms:W3CDTF">2023-02-24T22:17:00Z</dcterms:created>
  <dcterms:modified xsi:type="dcterms:W3CDTF">2023-02-24T22:17:00Z</dcterms:modified>
</cp:coreProperties>
</file>